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开展主题教育工作进展情况汇报</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“不忘初心，牢记使命”，就是要按照“新时代党的建设总要求”，加强党对一切工作的领导，加强党的政治建设，全面从严治党。本站为大家整理的相关的开展主题教育工作进展情况汇报，供大家参考选择。　　开展主题教育工作进展情况汇报　　按照县委主题教育专项...</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本站为大家整理的相关的开展主题教育工作进展情况汇报，供大家参考选择。[_TAG_h2]　　开展主题教育工作进展情况汇报</w:t>
      </w:r>
    </w:p>
    <w:p>
      <w:pPr>
        <w:ind w:left="0" w:right="0" w:firstLine="560"/>
        <w:spacing w:before="450" w:after="450" w:line="312" w:lineRule="auto"/>
      </w:pPr>
      <w:r>
        <w:rPr>
          <w:rFonts w:ascii="宋体" w:hAnsi="宋体" w:eastAsia="宋体" w:cs="宋体"/>
          <w:color w:val="000"/>
          <w:sz w:val="28"/>
          <w:szCs w:val="28"/>
        </w:rPr>
        <w:t xml:space="preserve">　　按照县委主题教育专项整治工作的安排部署，县政府办公室实际，积极开展了整治八项规定精神、形式主义、官僚主义、文山会海、督查考核过多过频、机关党的建设“灯下黑”等专项整治，根据专项整治活动要求，紧盯目标任务，明确时间节点，强化工作措施，有效推动了主题教育顺利开展。</w:t>
      </w:r>
    </w:p>
    <w:p>
      <w:pPr>
        <w:ind w:left="0" w:right="0" w:firstLine="560"/>
        <w:spacing w:before="450" w:after="450" w:line="312" w:lineRule="auto"/>
      </w:pPr>
      <w:r>
        <w:rPr>
          <w:rFonts w:ascii="宋体" w:hAnsi="宋体" w:eastAsia="宋体" w:cs="宋体"/>
          <w:color w:val="000"/>
          <w:sz w:val="28"/>
          <w:szCs w:val="28"/>
        </w:rPr>
        <w:t xml:space="preserve">　　一、强化领导，积极部署</w:t>
      </w:r>
    </w:p>
    <w:p>
      <w:pPr>
        <w:ind w:left="0" w:right="0" w:firstLine="560"/>
        <w:spacing w:before="450" w:after="450" w:line="312" w:lineRule="auto"/>
      </w:pPr>
      <w:r>
        <w:rPr>
          <w:rFonts w:ascii="宋体" w:hAnsi="宋体" w:eastAsia="宋体" w:cs="宋体"/>
          <w:color w:val="000"/>
          <w:sz w:val="28"/>
          <w:szCs w:val="28"/>
        </w:rPr>
        <w:t xml:space="preserve">　　县政府办公室成立了以政府办公室主任为组长的专项整治领导组，全面负责专项整治活动，县政府办公室主任崔多次主持召开主任办公会，专题研究专项整治工作，要求县政府办公室全体成员，紧紧扣住“守初心、担使命、找差距、抓落实”的总体要求，敢于动真碰硬，主动对标对表，认真查找县政府办公室存在的问题，深挖问题根源，明确改进问题方向，逐一制定整改措施，切实做到立行立改，力争做到规定动作扎实，自选动作创新，以确保专项整治工作稳步有序推进。</w:t>
      </w:r>
    </w:p>
    <w:p>
      <w:pPr>
        <w:ind w:left="0" w:right="0" w:firstLine="560"/>
        <w:spacing w:before="450" w:after="450" w:line="312" w:lineRule="auto"/>
      </w:pPr>
      <w:r>
        <w:rPr>
          <w:rFonts w:ascii="宋体" w:hAnsi="宋体" w:eastAsia="宋体" w:cs="宋体"/>
          <w:color w:val="000"/>
          <w:sz w:val="28"/>
          <w:szCs w:val="28"/>
        </w:rPr>
        <w:t xml:space="preserve">　　二、扎实推进，成效显著</w:t>
      </w:r>
    </w:p>
    <w:p>
      <w:pPr>
        <w:ind w:left="0" w:right="0" w:firstLine="560"/>
        <w:spacing w:before="450" w:after="450" w:line="312" w:lineRule="auto"/>
      </w:pPr>
      <w:r>
        <w:rPr>
          <w:rFonts w:ascii="宋体" w:hAnsi="宋体" w:eastAsia="宋体" w:cs="宋体"/>
          <w:color w:val="000"/>
          <w:sz w:val="28"/>
          <w:szCs w:val="28"/>
        </w:rPr>
        <w:t xml:space="preserve">　　一是主动落实公车改革制度，上至县政府各位县长和副县长，还是县政府办公室主任及副主任，出规定允许的使用公车外，一律不再派用公共车辆，星期天和节假日都将政府公车封存;招待全部按规定标准在机关廉政灶招待，并严格按照标准执行，没有超标准接待现象，检查工作轻车从简，并做到同城不喝饭，尽量不给基层单位增加负担。</w:t>
      </w:r>
    </w:p>
    <w:p>
      <w:pPr>
        <w:ind w:left="0" w:right="0" w:firstLine="560"/>
        <w:spacing w:before="450" w:after="450" w:line="312" w:lineRule="auto"/>
      </w:pPr>
      <w:r>
        <w:rPr>
          <w:rFonts w:ascii="宋体" w:hAnsi="宋体" w:eastAsia="宋体" w:cs="宋体"/>
          <w:color w:val="000"/>
          <w:sz w:val="28"/>
          <w:szCs w:val="28"/>
        </w:rPr>
        <w:t xml:space="preserve">　　二是自“不忘初心，牢记使命”学习教育开展以来，县政府办公室严格执行上级要求，杜绝文山会海，积极精简文件，严格执行发文审批制度，做到能不发的文件就不发，能不开的会议就不开，确需召开的会议，也要经县委县政府主要领导同意，严格控制会议范围和规模，尽量合并开会，尽可能给县直各单位、各乡镇腾出时间来干工作，充分利用网络和微信群工作，尽可能实现无纸化办公，即提高效律还减少程序。2025年比去年同比，精简文件份、会议次。</w:t>
      </w:r>
    </w:p>
    <w:p>
      <w:pPr>
        <w:ind w:left="0" w:right="0" w:firstLine="560"/>
        <w:spacing w:before="450" w:after="450" w:line="312" w:lineRule="auto"/>
      </w:pPr>
      <w:r>
        <w:rPr>
          <w:rFonts w:ascii="宋体" w:hAnsi="宋体" w:eastAsia="宋体" w:cs="宋体"/>
          <w:color w:val="000"/>
          <w:sz w:val="28"/>
          <w:szCs w:val="28"/>
        </w:rPr>
        <w:t xml:space="preserve">　　三是针对督导检查考核过多过频问题，县政府办公室做到除县委县政府中心工作确需督导的，一律不擅自下乡督导，没有县领导安排绝不擅自督导，并且严格控制督导时间，督导时绝不在被督导单位吃饭。目标考核每年进行一次，除按照上级规定的考核事项外，没有擅自增加考核事项。</w:t>
      </w:r>
    </w:p>
    <w:p>
      <w:pPr>
        <w:ind w:left="0" w:right="0" w:firstLine="560"/>
        <w:spacing w:before="450" w:after="450" w:line="312" w:lineRule="auto"/>
      </w:pPr>
      <w:r>
        <w:rPr>
          <w:rFonts w:ascii="宋体" w:hAnsi="宋体" w:eastAsia="宋体" w:cs="宋体"/>
          <w:color w:val="000"/>
          <w:sz w:val="28"/>
          <w:szCs w:val="28"/>
        </w:rPr>
        <w:t xml:space="preserve">　　四是学习教育重点是解决群众最急、最盼问题，县政府办公室结合脱贫攻坚工作，共抽调____人，分别进驻两个村委，为其积极协调修路，、捐赠物资、架设路灯、扶持产业等，使两村____贫困户、____贫困人口稳定脱贫，真正把群众利益放在心上，落实在行动上。</w:t>
      </w:r>
    </w:p>
    <w:p>
      <w:pPr>
        <w:ind w:left="0" w:right="0" w:firstLine="560"/>
        <w:spacing w:before="450" w:after="450" w:line="312" w:lineRule="auto"/>
      </w:pPr>
      <w:r>
        <w:rPr>
          <w:rFonts w:ascii="宋体" w:hAnsi="宋体" w:eastAsia="宋体" w:cs="宋体"/>
          <w:color w:val="000"/>
          <w:sz w:val="28"/>
          <w:szCs w:val="28"/>
        </w:rPr>
        <w:t xml:space="preserve">　　五是自“不忘初心，牢记使命”学习教育开展以来，县政府办公室，以党建为抓手，先后建立健全政府党支部，增选了党支部副书记，补选了党支部宣传委员和纪律委员，制定了党支部各项规章制度，并制成板面上墙，高标准建设了党员活动室，每月20日组织党员开展主题党日活动，从而丰富了党的组织生活，增强了党性。</w:t>
      </w:r>
    </w:p>
    <w:p>
      <w:pPr>
        <w:ind w:left="0" w:right="0" w:firstLine="560"/>
        <w:spacing w:before="450" w:after="450" w:line="312" w:lineRule="auto"/>
      </w:pPr>
      <w:r>
        <w:rPr>
          <w:rFonts w:ascii="宋体" w:hAnsi="宋体" w:eastAsia="宋体" w:cs="宋体"/>
          <w:color w:val="000"/>
          <w:sz w:val="28"/>
          <w:szCs w:val="28"/>
        </w:rPr>
        <w:t xml:space="preserve">　　三、保持定力，确保效果</w:t>
      </w:r>
    </w:p>
    <w:p>
      <w:pPr>
        <w:ind w:left="0" w:right="0" w:firstLine="560"/>
        <w:spacing w:before="450" w:after="450" w:line="312" w:lineRule="auto"/>
      </w:pPr>
      <w:r>
        <w:rPr>
          <w:rFonts w:ascii="宋体" w:hAnsi="宋体" w:eastAsia="宋体" w:cs="宋体"/>
          <w:color w:val="000"/>
          <w:sz w:val="28"/>
          <w:szCs w:val="28"/>
        </w:rPr>
        <w:t xml:space="preserve">　　县政府办公室在此次专项整治活动中紧盯问题，坚持扭住整治不放松，从而高标准、高质量完成了整治任务，对已经基本完成整治任务的，适时组织“回头看”巩固整治成果，坚决解决一个问题，堵塞一个漏洞，完善一项制度机制，见微知著，举一反三，不断深化扩大整治成果。确保主题教育在县政府办公室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　　开展主题教育工作进展情况汇报</w:t>
      </w:r>
    </w:p>
    <w:p>
      <w:pPr>
        <w:ind w:left="0" w:right="0" w:firstLine="560"/>
        <w:spacing w:before="450" w:after="450" w:line="312" w:lineRule="auto"/>
      </w:pPr>
      <w:r>
        <w:rPr>
          <w:rFonts w:ascii="宋体" w:hAnsi="宋体" w:eastAsia="宋体" w:cs="宋体"/>
          <w:color w:val="000"/>
          <w:sz w:val="28"/>
          <w:szCs w:val="28"/>
        </w:rPr>
        <w:t xml:space="preserve">　　9月份启动开展第二批“不忘初心、牢记使命”主题教育以来，我镇坚决贯彻中央、省委、市委和县委决策部署，在连山县委指导四组的有力指导下，把“不忘初心、牢记使命”作为当前首要政治任务，紧扣目标任务要求，聚焦人民群众期待，结合工作实际，坚持四个贯穿始终，取得了阶段性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一、领导率先垂范，统筹推进四项重点措施</w:t>
      </w:r>
    </w:p>
    <w:p>
      <w:pPr>
        <w:ind w:left="0" w:right="0" w:firstLine="560"/>
        <w:spacing w:before="450" w:after="450" w:line="312" w:lineRule="auto"/>
      </w:pPr>
      <w:r>
        <w:rPr>
          <w:rFonts w:ascii="宋体" w:hAnsi="宋体" w:eastAsia="宋体" w:cs="宋体"/>
          <w:color w:val="000"/>
          <w:sz w:val="28"/>
          <w:szCs w:val="28"/>
        </w:rPr>
        <w:t xml:space="preserve">　　根据这次主题教育“守初心、担使命、找差距、抓落实”的总体要求，坚持抓思想到位、抓检视问题到位、抓整改落实到位、抓组织领导到位，高质量高标准推进这次主题教育活动。镇党委及时成立了由镇党委书记担任组长、分管副书记担任副组长、其他班子成员、各村(居)党总支书记为成员的主题教育领导小组。根据中央、县委开展“不忘初心、牢记使命”主题教育工作要求，结合实际，制定了镇级主题教育实施方案。在实施方案制定后，迅速组织各村(居)党总支书记召开主题学习教育，传达主题教育的主题、主线和根本任务，并部署全镇学习工作。</w:t>
      </w:r>
    </w:p>
    <w:p>
      <w:pPr>
        <w:ind w:left="0" w:right="0" w:firstLine="560"/>
        <w:spacing w:before="450" w:after="450" w:line="312" w:lineRule="auto"/>
      </w:pPr>
      <w:r>
        <w:rPr>
          <w:rFonts w:ascii="宋体" w:hAnsi="宋体" w:eastAsia="宋体" w:cs="宋体"/>
          <w:color w:val="000"/>
          <w:sz w:val="28"/>
          <w:szCs w:val="28"/>
        </w:rPr>
        <w:t xml:space="preserve">　　一是抓好学习教育方面。我镇共举办镇领导班子成员研讨班会3场次，组织村级党支部书记轮训2场次，学习内容丰富，实用性强，对镇村组开展学习提前打下坚实基础。另外，镇党委书记在镇级上党课2场次，镇包村组领导送党课下基层10场次，全镇28个党支部书记上党课28场次，实现了逐级推进、逐级细化、逐级深入，实现我镇党支部、在村党员学习全覆盖。同时把《习近平关于“不忘初心、牢记使命”重要论述选编》、《习近平新时代中国特色社会主义思想学习纲要》等学习材料送到全镇718名党员的每一个人手上，为农村党支部开展“三会一课”集中学习和自学提供资料保障。</w:t>
      </w:r>
    </w:p>
    <w:p>
      <w:pPr>
        <w:ind w:left="0" w:right="0" w:firstLine="560"/>
        <w:spacing w:before="450" w:after="450" w:line="312" w:lineRule="auto"/>
      </w:pPr>
      <w:r>
        <w:rPr>
          <w:rFonts w:ascii="宋体" w:hAnsi="宋体" w:eastAsia="宋体" w:cs="宋体"/>
          <w:color w:val="000"/>
          <w:sz w:val="28"/>
          <w:szCs w:val="28"/>
        </w:rPr>
        <w:t xml:space="preserve">　　二是深入调查研究方面。围绕贯彻落实习近平新时代中国特色社会主义思想、省委“1+1+9”、市委“五个坚定不移”发展思路和“七项重点工作”、县委“一个抓好、六个加快和六个全面加强”工作部署，镇党委班子通过实地调研、召开座谈会和入户走访等方式，针对人居环境整治课题开展了专题调研，目前，已走访全镇9个村(居)及大部分的自然村，并形成调研报告。</w:t>
      </w:r>
    </w:p>
    <w:p>
      <w:pPr>
        <w:ind w:left="0" w:right="0" w:firstLine="560"/>
        <w:spacing w:before="450" w:after="450" w:line="312" w:lineRule="auto"/>
      </w:pPr>
      <w:r>
        <w:rPr>
          <w:rFonts w:ascii="宋体" w:hAnsi="宋体" w:eastAsia="宋体" w:cs="宋体"/>
          <w:color w:val="000"/>
          <w:sz w:val="28"/>
          <w:szCs w:val="28"/>
        </w:rPr>
        <w:t xml:space="preserve">　　三是认真检视问题方面。严格对照党章党规党纪、对照英模先锋、对照群众述求，查摆班子问题和班子成员问题，根据调研结果、各村党员群众反馈和查摆情况，列出了11个问题(镇层面2个、村层面9个)，为问题整改落实奠定基础。</w:t>
      </w:r>
    </w:p>
    <w:p>
      <w:pPr>
        <w:ind w:left="0" w:right="0" w:firstLine="560"/>
        <w:spacing w:before="450" w:after="450" w:line="312" w:lineRule="auto"/>
      </w:pPr>
      <w:r>
        <w:rPr>
          <w:rFonts w:ascii="宋体" w:hAnsi="宋体" w:eastAsia="宋体" w:cs="宋体"/>
          <w:color w:val="000"/>
          <w:sz w:val="28"/>
          <w:szCs w:val="28"/>
        </w:rPr>
        <w:t xml:space="preserve">　　四是狠抓整改落实方面。对标前期整改问题，着力解决大富村党总支、“两委”班子带领致富能力不强、组织动员能力弱等问题，在县、镇的共同努力下，大富村党组织发挥作用进一步加强，在开展“三清三拆三整治”工作中发挥了积极作用。持续发力，打好人居环境整治百日攻坚战。目前，全镇已基本完成人居环境整治的自然村71个，占97.3%，正在开展的自然村2个，力争在2025年底基本完成全镇所有自然村人居环境整治工作。并按时完成“三清三拆三整治”回头看，切实解决美丽乡村清拆不彻底，人居环境反弹现象。</w:t>
      </w:r>
    </w:p>
    <w:p>
      <w:pPr>
        <w:ind w:left="0" w:right="0" w:firstLine="560"/>
        <w:spacing w:before="450" w:after="450" w:line="312" w:lineRule="auto"/>
      </w:pPr>
      <w:r>
        <w:rPr>
          <w:rFonts w:ascii="宋体" w:hAnsi="宋体" w:eastAsia="宋体" w:cs="宋体"/>
          <w:color w:val="000"/>
          <w:sz w:val="28"/>
          <w:szCs w:val="28"/>
        </w:rPr>
        <w:t xml:space="preserve">　　二、突出问题导向，解决服务群众“最后一公里”难题</w:t>
      </w:r>
    </w:p>
    <w:p>
      <w:pPr>
        <w:ind w:left="0" w:right="0" w:firstLine="560"/>
        <w:spacing w:before="450" w:after="450" w:line="312" w:lineRule="auto"/>
      </w:pPr>
      <w:r>
        <w:rPr>
          <w:rFonts w:ascii="宋体" w:hAnsi="宋体" w:eastAsia="宋体" w:cs="宋体"/>
          <w:color w:val="000"/>
          <w:sz w:val="28"/>
          <w:szCs w:val="28"/>
        </w:rPr>
        <w:t xml:space="preserve">　　坚持一切从实际出发，立足实际，以群众需求为己任，突出主题教育的针对性和实效性。一是针对我镇市场乱摆乱卖现象等问题。10月份以来，每逢XX圩日，镇还抽调业务骨干，联合镇交警中队、市场管理服务中心开展市场专项整治近10次，市场环境秩序持续改善，人民群众的满意度进一步提升。二是解决校车停靠点建设问题。白羊村和向阳村由于公路两旁没有多余的场地供校车停靠和掉头，我镇积极组织干部与学校和村民商议解决办法，最终通过村民无偿出让土地建设了宽敞的校车停靠点。三是主动为农村老党员送学到家。根据我镇农村老党员占比高的问题，组织镇班子成员和村党总支部书记为高龄体弱行动不便的农村老党员送学到家，让老党员们充分感受到党组织的关怀。</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镇主题教育工作虽然取得了一定成效，但也存在一些短板和不足，主要表现在：一是农村党员老龄化严重，文化水平低。我镇共有党员718名，其中农村党员560名，农村党员中60岁以上党员279人，占比约50%，农村党员中初中及以下学历的315人，占比56%，这些问题直接导致我镇学习教育学懂弄通难达到。二是农村年轻党员大多外出，流动性强，在家党员多是中老年党员，在抓好学习教育这一块，无论是开展个人自学还是组织集中学习难保障。三是村级干部能力水平有限，资料台账难整理。在我镇50个村(居)两委干部当中，有大专学历的仅7人，大多数为初中及以下学历，在开展主题教育活动所需资料台账的建立和整理上显得吃力。</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我镇将继续按照第二批主题教育的各项任务和要求，在完成规定动作的基础上，继续巩固主题教育成果，突出特色，做出亮点，努力做好以下三点工作。一是充分发挥镇包村干部和镇派驻村组第一书记力量，确保每一位党员都能学、会学，确保学习教育在村级党组织有序开展并取得实际成效。二是认真对照习近平新时代中国特色社会主义思想和党中央决策部署，对照党章党规，对照初心使命，查摆自身不足、查找工作短板，深刻反思剖析，不断完善问题清单。三是对学习研讨中发现的问题、对照党章党规找出的问题、调研发现的问题、群众反映的问题，上级党组织在巡视巡察、干部考察、工作考核中所反馈的问题和所指出的问题，建立整改清单，要即知即改、应改尽改。</w:t>
      </w:r>
    </w:p>
    <w:p>
      <w:pPr>
        <w:ind w:left="0" w:right="0" w:firstLine="560"/>
        <w:spacing w:before="450" w:after="450" w:line="312" w:lineRule="auto"/>
      </w:pPr>
      <w:r>
        <w:rPr>
          <w:rFonts w:ascii="宋体" w:hAnsi="宋体" w:eastAsia="宋体" w:cs="宋体"/>
          <w:color w:val="000"/>
          <w:sz w:val="28"/>
          <w:szCs w:val="28"/>
        </w:rPr>
        <w:t xml:space="preserve">　　我坚信，在县委的正确领导下，在县委指导四组的有力指导下，我镇在开展“不忘初心、牢记使命”主题教育中还会取得更好的成果，服务群众“最后一公里”的难题也会迎刃而解。</w:t>
      </w:r>
    </w:p>
    <w:p>
      <w:pPr>
        <w:ind w:left="0" w:right="0" w:firstLine="560"/>
        <w:spacing w:before="450" w:after="450" w:line="312" w:lineRule="auto"/>
      </w:pPr>
      <w:r>
        <w:rPr>
          <w:rFonts w:ascii="黑体" w:hAnsi="黑体" w:eastAsia="黑体" w:cs="黑体"/>
          <w:color w:val="000000"/>
          <w:sz w:val="36"/>
          <w:szCs w:val="36"/>
          <w:b w:val="1"/>
          <w:bCs w:val="1"/>
        </w:rPr>
        <w:t xml:space="preserve">　　开展主题教育工作进展情况汇报</w:t>
      </w:r>
    </w:p>
    <w:p>
      <w:pPr>
        <w:ind w:left="0" w:right="0" w:firstLine="560"/>
        <w:spacing w:before="450" w:after="450" w:line="312" w:lineRule="auto"/>
      </w:pPr>
      <w:r>
        <w:rPr>
          <w:rFonts w:ascii="宋体" w:hAnsi="宋体" w:eastAsia="宋体" w:cs="宋体"/>
          <w:color w:val="000"/>
          <w:sz w:val="28"/>
          <w:szCs w:val="28"/>
        </w:rPr>
        <w:t xml:space="preserve">　　6月底以来，XX局按照省委、省纪委部署，紧抓动员部署、深化理论学习、组织现场教育、深入对照反思，强力推进主题教育有序有效实施。主要情况汇报如下。</w:t>
      </w:r>
    </w:p>
    <w:p>
      <w:pPr>
        <w:ind w:left="0" w:right="0" w:firstLine="560"/>
        <w:spacing w:before="450" w:after="450" w:line="312" w:lineRule="auto"/>
      </w:pPr>
      <w:r>
        <w:rPr>
          <w:rFonts w:ascii="宋体" w:hAnsi="宋体" w:eastAsia="宋体" w:cs="宋体"/>
          <w:color w:val="000"/>
          <w:sz w:val="28"/>
          <w:szCs w:val="28"/>
        </w:rPr>
        <w:t xml:space="preserve">　　一、主要工作方法及成效</w:t>
      </w:r>
    </w:p>
    <w:p>
      <w:pPr>
        <w:ind w:left="0" w:right="0" w:firstLine="560"/>
        <w:spacing w:before="450" w:after="450" w:line="312" w:lineRule="auto"/>
      </w:pPr>
      <w:r>
        <w:rPr>
          <w:rFonts w:ascii="宋体" w:hAnsi="宋体" w:eastAsia="宋体" w:cs="宋体"/>
          <w:color w:val="000"/>
          <w:sz w:val="28"/>
          <w:szCs w:val="28"/>
        </w:rPr>
        <w:t xml:space="preserve">　　(一)强化领导、大事大抓，确保教育活动高起点展开。收到省委主题教育方案后，第二天局党组就召开专题会议，进行传达学习;省委主题教育推进会刚结束，X月X日召开中心组理论学习会议，进一步研究部署主题教育工作，传达学习全省、全市专题会议精神。大家一致认为，“不忘初心牢记使命”主题教育是全党部署开展的重要政治任务，能不能高标准推进落实是检验看齐纯度、体现党性担当的重要平台，务必要强化政治担当、增强斗争精神，力戒形式主义官僚主义，推动全面从严治党向纵深发展。会议结束后，制定下发了《XX“不忘初心、牢记使命”主题教育实施方案》，制订X条具体措施推进教育落实，并明确了局党组书记、局长是“第一责任人”，分管局领导和纪检组长是直接责任人，按照分工具体指导落实。</w:t>
      </w:r>
    </w:p>
    <w:p>
      <w:pPr>
        <w:ind w:left="0" w:right="0" w:firstLine="560"/>
        <w:spacing w:before="450" w:after="450" w:line="312" w:lineRule="auto"/>
      </w:pPr>
      <w:r>
        <w:rPr>
          <w:rFonts w:ascii="宋体" w:hAnsi="宋体" w:eastAsia="宋体" w:cs="宋体"/>
          <w:color w:val="000"/>
          <w:sz w:val="28"/>
          <w:szCs w:val="28"/>
        </w:rPr>
        <w:t xml:space="preserve">　　(二)深化学习、重点严抓，确保教育活动高标准推进。坚持把理论灌输、政治灌输作为基础环节，从思想根源上破除形式主义、官僚主义。一是党组带头领学树立了导向。将“不忘初心 牢记使命”教育内容增列为党组理论学习内容，组织了专题学习，同时各党组成员利用所学成效，参加并指导支部学习。7月1日，结合纪念中国共产党建党98周年，局党组书记、局长以《不忘初心、牢记使命，大力弘扬共产党人的伟大精神》为题，给局机关及直属单位广大党员干部上了一堂生动的党课。二是重点集中导学突出了主线。按照统一计划、分阶段展开、分小组实施、分类别讨论“一统三分”思路，结合近期全市开展的警示教育活动，把全局划分为XX个学习小组，通过统一编印《学习读本》、“党员之家”微信小程序推送学习内容，持续掀起“学习、学习、再学习”的热潮。市局机关党委根据警示教育方案，组织全局党员干部统一观看《XXX》教育片，对相关纪委通报的反面典型案例进行专门学习，引导党员干部知敬畏、存戒惧、守底线。三是现场灵活教学强化了质量。“七一”前后，组织党员干部，赴XX抗日纪念馆和XX革命烈士陵园、XX史料陈列馆等地党性教育基地实地参观学习，进一步坚定理想信念、强化使命担当，激发爱党爱国热情。四是个人自主研学确保了进度。要求各党员在统学基础上，对个人没有学深学全学透的内容，利用《学习强国》APP和《干部在线学习》平台，开展自主研学。截至7月底，全局考核任务的机关干部，已提前完成干年度考核任务。</w:t>
      </w:r>
    </w:p>
    <w:p>
      <w:pPr>
        <w:ind w:left="0" w:right="0" w:firstLine="560"/>
        <w:spacing w:before="450" w:after="450" w:line="312" w:lineRule="auto"/>
      </w:pPr>
      <w:r>
        <w:rPr>
          <w:rFonts w:ascii="宋体" w:hAnsi="宋体" w:eastAsia="宋体" w:cs="宋体"/>
          <w:color w:val="000"/>
          <w:sz w:val="28"/>
          <w:szCs w:val="28"/>
        </w:rPr>
        <w:t xml:space="preserve">　　(三)立行立改、落实常抓，确保教育活动高效益转化。一是多渠道查找不足。区分两个层次，一个是，组织领导班子成员采取“一个带头、三个必谈”的方式，深入开展谈心谈话活动，主要负责同志带头谈，班子成员相互之间、与分管单位负责同志、与本人组织关系所在党支部党员代表必谈，沟通思想、听取意见、提出建议。另一个是，各学习小组采取干部恳谈会、意见征询会、难题会诊会等形式，发动干部职工翻箱倒柜找问题、畅所欲言谈建议，梳理查找了强化机关团结协作、加强队伍建设、联合开展专项行动等X个方面、X条具体意见建议。二是多角度剖析根源。采取“自身查、上级点、群众提”相结合的方式，一方面组织领导班子成员分别对照讲话、党章党规要求，以及省委下发的思考题，结合自己身份、分管工作实际，认真对照反思，人人撰写心得体会，认真组织中心组专题研讨交流;另一方面，请纪检组根据日常监督、执纪情况，对市局政治建设、作风建设、工作效能尤其是XXX等重点工作中存在的形式主义官僚主义问题进行点评，指出差距不足和改进方向。三是多举措预防整治。一个是立说立行快改，围绕减少会议、精简文电、优化服务为重点，落实“为基层减负”工作要求，出台《XXX规定》，对XXX进行规范，并明确要求2025年度同比发文要减少1/3。截至7月底，市局政府系统共发文X个、召开会议X次。同时，着眼优化服务、聚焦发展，立足职能统筹推进XXX等改革，全面推行XX，加快实体XX建设。一个是建章立制防治，根据职责分工，各科室主动梳理各项制度规定，对行之有效的制度继续长期执行，对需要改进的制度，提出合理化的建议，先后梳理印发《XX工作规则》《加强XX规定》《XX制度》等，对各项工作进一步完善规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由于我局机关党委、机关纪委刚刚组建，各支部工作还没有正式运转，普通党员教育管理的统筹度、规范化还有欠缺。警示教育的推进落实，总体上是上级好于下级，党组的学习好于支部的学习，个别党员、个别同志还存在“形式主义官僚主义整治是领导干部的事”等与己无关的模糊认识。</w:t>
      </w:r>
    </w:p>
    <w:p>
      <w:pPr>
        <w:ind w:left="0" w:right="0" w:firstLine="560"/>
        <w:spacing w:before="450" w:after="450" w:line="312" w:lineRule="auto"/>
      </w:pPr>
      <w:r>
        <w:rPr>
          <w:rFonts w:ascii="宋体" w:hAnsi="宋体" w:eastAsia="宋体" w:cs="宋体"/>
          <w:color w:val="000"/>
          <w:sz w:val="28"/>
          <w:szCs w:val="28"/>
        </w:rPr>
        <w:t xml:space="preserve">　　三、下一阶段工作安排</w:t>
      </w:r>
    </w:p>
    <w:p>
      <w:pPr>
        <w:ind w:left="0" w:right="0" w:firstLine="560"/>
        <w:spacing w:before="450" w:after="450" w:line="312" w:lineRule="auto"/>
      </w:pPr>
      <w:r>
        <w:rPr>
          <w:rFonts w:ascii="宋体" w:hAnsi="宋体" w:eastAsia="宋体" w:cs="宋体"/>
          <w:color w:val="000"/>
          <w:sz w:val="28"/>
          <w:szCs w:val="28"/>
        </w:rPr>
        <w:t xml:space="preserve">　　根据省委、省纪委部署安排，以及市局具体计划，继续推进落实。一是进行一次意见建议征集。围绕明确的XX个方面领域，公开征集本单位在形式主义官僚主义方面存在的问题。二是观看一次警示教育录像。X月X日前，组织领导班子观看《XXX》，深入学习习近平总书记关于“增强忧患意识、防范风险挑战要一以贯之”的重要论述精神，引导大家增强忧患意识，树立底线思维，把“不忘初心，牢记使命”的目标聚焦到“守初心、担使命、找差距、抓落实”。三是开展一次中心组交流研讨。X月X日前，采取中心组理论学习研讨会的形式组织，主要完成三项内容：①研究“三查三问”“严强转”集中整治形式主义官僚主义专项行动工作落实和问题查找整改情况;②纪检组点评市局作风建设情况;③组织领导班子成员围绕“XX”进行交流研讨。四是进行一次专题调研活动。按照通知要求，聚焦“五个围绕”，即：围绕贯彻落实党中央决策部署和习近平总书记重要指示批示精神，围绕解决本地区本部门本单位存在的突出问题和群众反映强烈的热点难点问题，围绕坚决打好三大攻坚战、应对和化解各种风险挑战，围绕推动中部地区崛起再上新台阶的战略部署，围绕解决党的建设面临的紧迫问题，着手开展调研，了解民情、掌握实情，解决问题、推动工作。每名领导班子成员形成1份调研报告。五是开展一次专题民主生活会。将警示教育中查摆出来的、上级点出的以及干部群众反应的问题和整改情况作为“不忘初心、牢记使命”主题教育民主生活会的重要内容，认真抓好落实。对各类问题，坚持即知即改、立行立改;坚持全面整改，逐项拉单列条;坚持长效落实，建章立制，建立健全整治形式主义官僚主义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2025-05-25T14:01:35+08:00</dcterms:created>
  <dcterms:modified xsi:type="dcterms:W3CDTF">2025-05-25T14:01:35+08:00</dcterms:modified>
</cp:coreProperties>
</file>

<file path=docProps/custom.xml><?xml version="1.0" encoding="utf-8"?>
<Properties xmlns="http://schemas.openxmlformats.org/officeDocument/2006/custom-properties" xmlns:vt="http://schemas.openxmlformats.org/officeDocument/2006/docPropsVTypes"/>
</file>