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2024年读懂人生的三本书 教育人生的三本书心得体会(大全8篇)</w:t>
      </w:r>
      <w:bookmarkEnd w:id="1"/>
    </w:p>
    <w:p>
      <w:pPr>
        <w:jc w:val="center"/>
        <w:spacing w:before="0" w:after="450"/>
      </w:pPr>
      <w:r>
        <w:rPr>
          <w:rFonts w:ascii="Arial" w:hAnsi="Arial" w:eastAsia="Arial" w:cs="Arial"/>
          <w:color w:val="999999"/>
          <w:sz w:val="20"/>
          <w:szCs w:val="20"/>
        </w:rPr>
        <w:t xml:space="preserve">来源：网络  作者：风华正茂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读懂人生的三本书篇一教育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读懂人生的三本书篇一</w:t>
      </w:r>
    </w:p>
    <w:p>
      <w:pPr>
        <w:ind w:left="0" w:right="0" w:firstLine="560"/>
        <w:spacing w:before="450" w:after="450" w:line="312" w:lineRule="auto"/>
      </w:pPr>
      <w:r>
        <w:rPr>
          <w:rFonts w:ascii="宋体" w:hAnsi="宋体" w:eastAsia="宋体" w:cs="宋体"/>
          <w:color w:val="000"/>
          <w:sz w:val="28"/>
          <w:szCs w:val="28"/>
        </w:rPr>
        <w:t xml:space="preserve">教育是人生的一生之旅中必不可少的组成部分，它是一种终身的过程。在这个过程中，我们可以通过读书来获取知识和智慧，为自己的人生添加不同的色彩。本文将介绍三本对我人生产生了重要影响的教育类书籍，并分享我对它们的心得和体会。</w:t>
      </w:r>
    </w:p>
    <w:p>
      <w:pPr>
        <w:ind w:left="0" w:right="0" w:firstLine="560"/>
        <w:spacing w:before="450" w:after="450" w:line="312" w:lineRule="auto"/>
      </w:pPr>
      <w:r>
        <w:rPr>
          <w:rFonts w:ascii="宋体" w:hAnsi="宋体" w:eastAsia="宋体" w:cs="宋体"/>
          <w:color w:val="000"/>
          <w:sz w:val="28"/>
          <w:szCs w:val="28"/>
        </w:rPr>
        <w:t xml:space="preserve">在我看来，第一本对我人生影响深远的书籍是《论语》。这本古籍是孔子及其弟子记录的言论和行为的集合，也是中国古代教育和文化的重要基石。通过阅读《论语》，我深深感受到了孔子对待人的态度和人际关系的重要性。孔子教导我们要“有教无类”，即不分贵贱、老幼，要善待他人，并从他人中学习。他还提倡“见义勇为”，强调诚信和勇于承担责任的重要性。这些思想观念对我产生了深远的影响，使我懂得了如何与他人和谐相处，同时也提醒我要积极努力，不断学习进步。</w:t>
      </w:r>
    </w:p>
    <w:p>
      <w:pPr>
        <w:ind w:left="0" w:right="0" w:firstLine="560"/>
        <w:spacing w:before="450" w:after="450" w:line="312" w:lineRule="auto"/>
      </w:pPr>
      <w:r>
        <w:rPr>
          <w:rFonts w:ascii="宋体" w:hAnsi="宋体" w:eastAsia="宋体" w:cs="宋体"/>
          <w:color w:val="000"/>
          <w:sz w:val="28"/>
          <w:szCs w:val="28"/>
        </w:rPr>
        <w:t xml:space="preserve">第二本对我有重要影响的书籍是《活着》。作者余华以生动而真实的笔触，描述了一个普通人的一生中经历的种种磨难和困境。通过主人公的亲身经历，我们深刻认识到人生的宝贵和脆弱。在面对挫折和困境时，人们常常会感到绝望和无助，但是《活着》告诉我们要坚持下去，即使再艰难也要活下去。这本书引发了我对人生意义和人性的深思。它让我更加珍惜生活和对他人的爱，也让我学会不抱怨、不放弃，坚定走出困境，追寻内心的光芒。</w:t>
      </w:r>
    </w:p>
    <w:p>
      <w:pPr>
        <w:ind w:left="0" w:right="0" w:firstLine="560"/>
        <w:spacing w:before="450" w:after="450" w:line="312" w:lineRule="auto"/>
      </w:pPr>
      <w:r>
        <w:rPr>
          <w:rFonts w:ascii="宋体" w:hAnsi="宋体" w:eastAsia="宋体" w:cs="宋体"/>
          <w:color w:val="000"/>
          <w:sz w:val="28"/>
          <w:szCs w:val="28"/>
        </w:rPr>
        <w:t xml:space="preserve">第三本书籍是乔治·奥威尔的《1984》。这是一本充满警示和思考的科幻小说，描述了一个极权社会的形象。通过对极权主义的批判和揭示，作者向我们揭示了权力的腐败和人民权益的重要性。在读完这本书后，我重新审视了社会中的不公平和压迫现象，同时更加关注个体的权益和自由。我认识到作为一个有思考能力和良知的人，应该保持警醒，不被权力盲目利用，坚守自己的原则，维护自己和他人的权益。</w:t>
      </w:r>
    </w:p>
    <w:p>
      <w:pPr>
        <w:ind w:left="0" w:right="0" w:firstLine="560"/>
        <w:spacing w:before="450" w:after="450" w:line="312" w:lineRule="auto"/>
      </w:pPr>
      <w:r>
        <w:rPr>
          <w:rFonts w:ascii="宋体" w:hAnsi="宋体" w:eastAsia="宋体" w:cs="宋体"/>
          <w:color w:val="000"/>
          <w:sz w:val="28"/>
          <w:szCs w:val="28"/>
        </w:rPr>
        <w:t xml:space="preserve">通过阅读《论语》、《活着》和《1984》，我在教育中获取了许多宝贵的经验和教训。这些书籍向我展示了不同的人生观和价值观，让我更加明确了自己的人生目标和价值追求。《论语》告诉我要善待他人、学习进步；《活着》让我更加珍惜生活和对他人的爱；《1984》提醒我保持警醒，为自己和他人争取权益。这些书籍成为我人生中的良师益友，不断激励着我不断成长和进步。</w:t>
      </w:r>
    </w:p>
    <w:p>
      <w:pPr>
        <w:ind w:left="0" w:right="0" w:firstLine="560"/>
        <w:spacing w:before="450" w:after="450" w:line="312" w:lineRule="auto"/>
      </w:pPr>
      <w:r>
        <w:rPr>
          <w:rFonts w:ascii="宋体" w:hAnsi="宋体" w:eastAsia="宋体" w:cs="宋体"/>
          <w:color w:val="000"/>
          <w:sz w:val="28"/>
          <w:szCs w:val="28"/>
        </w:rPr>
        <w:t xml:space="preserve">教育是我们人生旅途中的指南针，而读书则是通向知识智慧的大门。通过阅读书籍，我们可以汲取别人的智慧和经验，丰富自身的修养和素养。无论是孔子的《论语》，余华的《活着》，还是乔治·奥威尔的《1984》，它们都给予了我重要的人生启示。学会关爱他人、珍惜生命、追求自由，这些都是我从这些书籍中得到的宝贵教益。我相信，在未来的人生旅途中，我将继续坚持读书，并借鉴书籍中的智慧，不断提升自己，积极影响他人，为人生添上更多美好的色彩。</w:t>
      </w:r>
    </w:p>
    <w:p>
      <w:pPr>
        <w:ind w:left="0" w:right="0" w:firstLine="560"/>
        <w:spacing w:before="450" w:after="450" w:line="312" w:lineRule="auto"/>
      </w:pPr>
      <w:r>
        <w:rPr>
          <w:rFonts w:ascii="黑体" w:hAnsi="黑体" w:eastAsia="黑体" w:cs="黑体"/>
          <w:color w:val="000000"/>
          <w:sz w:val="34"/>
          <w:szCs w:val="34"/>
          <w:b w:val="1"/>
          <w:bCs w:val="1"/>
        </w:rPr>
        <w:t xml:space="preserve">读懂人生的三本书篇二</w:t>
      </w:r>
    </w:p>
    <w:p>
      <w:pPr>
        <w:ind w:left="0" w:right="0" w:firstLine="560"/>
        <w:spacing w:before="450" w:after="450" w:line="312" w:lineRule="auto"/>
      </w:pPr>
      <w:r>
        <w:rPr>
          <w:rFonts w:ascii="宋体" w:hAnsi="宋体" w:eastAsia="宋体" w:cs="宋体"/>
          <w:color w:val="000"/>
          <w:sz w:val="28"/>
          <w:szCs w:val="28"/>
        </w:rPr>
        <w:t xml:space="preserve">在现代高速发展的时代，中国的学生一直在和人生的三本书息息相关，一本有字之书，一本无字之书和一本心灵之书。这三本书伴随着中国学生的一生的命运。</w:t>
      </w:r>
    </w:p>
    <w:p>
      <w:pPr>
        <w:ind w:left="0" w:right="0" w:firstLine="560"/>
        <w:spacing w:before="450" w:after="450" w:line="312" w:lineRule="auto"/>
      </w:pPr>
      <w:r>
        <w:rPr>
          <w:rFonts w:ascii="宋体" w:hAnsi="宋体" w:eastAsia="宋体" w:cs="宋体"/>
          <w:color w:val="000"/>
          <w:sz w:val="28"/>
          <w:szCs w:val="28"/>
        </w:rPr>
        <w:t xml:space="preserve">有字之书这本书读得好与坏关键的看个人，是否能够学的来对于现代大多数大学生以上的人才来说他们读得有字之书肯定是不少了，所以有字之书所带来的高考影响着千千万万学子的命运走向。但我们也必须承认这个有字之书也是贫寒学子摆脱命运的一种途径。</w:t>
      </w:r>
    </w:p>
    <w:p>
      <w:pPr>
        <w:ind w:left="0" w:right="0" w:firstLine="560"/>
        <w:spacing w:before="450" w:after="450" w:line="312" w:lineRule="auto"/>
      </w:pPr>
      <w:r>
        <w:rPr>
          <w:rFonts w:ascii="宋体" w:hAnsi="宋体" w:eastAsia="宋体" w:cs="宋体"/>
          <w:color w:val="000"/>
          <w:sz w:val="28"/>
          <w:szCs w:val="28"/>
        </w:rPr>
        <w:t xml:space="preserve">无字之书这本书是只有在社会上打滚多年以后才读得懂，因为无字之书只有自身去亲切的体会感悟得出结论，懂得运用的话无字之书也是一种无形的财富。对于父辈一代的人来说有很多成功人士正是靠着无字之书成就未来的，这本书是有一定的风险性的，对于不同的人来说，有的人能够读得懂，有的人一辈子也读不懂。所以这本书要读得好还得靠自己。</w:t>
      </w:r>
    </w:p>
    <w:p>
      <w:pPr>
        <w:ind w:left="0" w:right="0" w:firstLine="560"/>
        <w:spacing w:before="450" w:after="450" w:line="312" w:lineRule="auto"/>
      </w:pPr>
      <w:r>
        <w:rPr>
          <w:rFonts w:ascii="宋体" w:hAnsi="宋体" w:eastAsia="宋体" w:cs="宋体"/>
          <w:color w:val="000"/>
          <w:sz w:val="28"/>
          <w:szCs w:val="28"/>
        </w:rPr>
        <w:t xml:space="preserve">心灵之书有在于我们每个人心中的一本书，这本书将伴随着我们出生到死亡的那一天。当有一天你愧对于这本书的时候那你还不是完全读懂这本书，这本书的内容包涵前面两本书的内容，这本书如果你能够读懂那你就可以查真伪，明辨是非。每个人都想读懂它，但我们都在读懂它的过程中把自己未来要走的路迷失掉。所以这本心灵之书要想读得懂，首先要控制住自己的欲望，不要让她迷失自己。</w:t>
      </w:r>
    </w:p>
    <w:p>
      <w:pPr>
        <w:ind w:left="0" w:right="0" w:firstLine="560"/>
        <w:spacing w:before="450" w:after="450" w:line="312" w:lineRule="auto"/>
      </w:pPr>
      <w:r>
        <w:rPr>
          <w:rFonts w:ascii="宋体" w:hAnsi="宋体" w:eastAsia="宋体" w:cs="宋体"/>
          <w:color w:val="000"/>
          <w:sz w:val="28"/>
          <w:szCs w:val="28"/>
        </w:rPr>
        <w:t xml:space="preserve">有字之书从可以读，无字之书只有经历才可以读，心灵之书经过有字之书的熏陶再经过无字之书的感悟，从而造就心灵之书的美。</w:t>
      </w:r>
    </w:p>
    <w:p>
      <w:pPr>
        <w:ind w:left="0" w:right="0" w:firstLine="560"/>
        <w:spacing w:before="450" w:after="450" w:line="312" w:lineRule="auto"/>
      </w:pPr>
      <w:r>
        <w:rPr>
          <w:rFonts w:ascii="黑体" w:hAnsi="黑体" w:eastAsia="黑体" w:cs="黑体"/>
          <w:color w:val="000000"/>
          <w:sz w:val="34"/>
          <w:szCs w:val="34"/>
          <w:b w:val="1"/>
          <w:bCs w:val="1"/>
        </w:rPr>
        <w:t xml:space="preserve">读懂人生的三本书篇三</w:t>
      </w:r>
    </w:p>
    <w:p>
      <w:pPr>
        <w:ind w:left="0" w:right="0" w:firstLine="560"/>
        <w:spacing w:before="450" w:after="450" w:line="312" w:lineRule="auto"/>
      </w:pPr>
      <w:r>
        <w:rPr>
          <w:rFonts w:ascii="宋体" w:hAnsi="宋体" w:eastAsia="宋体" w:cs="宋体"/>
          <w:color w:val="000"/>
          <w:sz w:val="28"/>
          <w:szCs w:val="28"/>
        </w:rPr>
        <w:t xml:space="preserve">第1部《科学管理原理》弗雷德里克·温斯洛·泰罗(美国1856—1915)</w:t>
      </w:r>
    </w:p>
    <w:p>
      <w:pPr>
        <w:ind w:left="0" w:right="0" w:firstLine="560"/>
        <w:spacing w:before="450" w:after="450" w:line="312" w:lineRule="auto"/>
      </w:pPr>
      <w:r>
        <w:rPr>
          <w:rFonts w:ascii="宋体" w:hAnsi="宋体" w:eastAsia="宋体" w:cs="宋体"/>
          <w:color w:val="000"/>
          <w:sz w:val="28"/>
          <w:szCs w:val="28"/>
        </w:rPr>
        <w:t xml:space="preserve">第2部《社会组织和经济组织理论》马克思·韦伯(德国1864—1920)</w:t>
      </w:r>
    </w:p>
    <w:p>
      <w:pPr>
        <w:ind w:left="0" w:right="0" w:firstLine="560"/>
        <w:spacing w:before="450" w:after="450" w:line="312" w:lineRule="auto"/>
      </w:pPr>
      <w:r>
        <w:rPr>
          <w:rFonts w:ascii="宋体" w:hAnsi="宋体" w:eastAsia="宋体" w:cs="宋体"/>
          <w:color w:val="000"/>
          <w:sz w:val="28"/>
          <w:szCs w:val="28"/>
        </w:rPr>
        <w:t xml:space="preserve">第3部《经理人员的职能》切斯特·巴纳德(美国1886—1961)</w:t>
      </w:r>
    </w:p>
    <w:p>
      <w:pPr>
        <w:ind w:left="0" w:right="0" w:firstLine="560"/>
        <w:spacing w:before="450" w:after="450" w:line="312" w:lineRule="auto"/>
      </w:pPr>
      <w:r>
        <w:rPr>
          <w:rFonts w:ascii="宋体" w:hAnsi="宋体" w:eastAsia="宋体" w:cs="宋体"/>
          <w:color w:val="000"/>
          <w:sz w:val="28"/>
          <w:szCs w:val="28"/>
        </w:rPr>
        <w:t xml:space="preserve">第5部《工业文明的社会问题》埃尔顿·梅奥(美国1880—1949)</w:t>
      </w:r>
    </w:p>
    <w:p>
      <w:pPr>
        <w:ind w:left="0" w:right="0" w:firstLine="560"/>
        <w:spacing w:before="450" w:after="450" w:line="312" w:lineRule="auto"/>
      </w:pPr>
      <w:r>
        <w:rPr>
          <w:rFonts w:ascii="宋体" w:hAnsi="宋体" w:eastAsia="宋体" w:cs="宋体"/>
          <w:color w:val="000"/>
          <w:sz w:val="28"/>
          <w:szCs w:val="28"/>
        </w:rPr>
        <w:t xml:space="preserve">第6部《企业中人的方面》道格拉斯·麦格雷戈(美国1906—1964)</w:t>
      </w:r>
    </w:p>
    <w:p>
      <w:pPr>
        <w:ind w:left="0" w:right="0" w:firstLine="560"/>
        <w:spacing w:before="450" w:after="450" w:line="312" w:lineRule="auto"/>
      </w:pPr>
      <w:r>
        <w:rPr>
          <w:rFonts w:ascii="宋体" w:hAnsi="宋体" w:eastAsia="宋体" w:cs="宋体"/>
          <w:color w:val="000"/>
          <w:sz w:val="28"/>
          <w:szCs w:val="28"/>
        </w:rPr>
        <w:t xml:space="preserve">第7部《个性与组织》克里斯·阿吉里斯(美国1923—)</w:t>
      </w:r>
    </w:p>
    <w:p>
      <w:pPr>
        <w:ind w:left="0" w:right="0" w:firstLine="560"/>
        <w:spacing w:before="450" w:after="450" w:line="312" w:lineRule="auto"/>
      </w:pPr>
      <w:r>
        <w:rPr>
          <w:rFonts w:ascii="宋体" w:hAnsi="宋体" w:eastAsia="宋体" w:cs="宋体"/>
          <w:color w:val="000"/>
          <w:sz w:val="28"/>
          <w:szCs w:val="28"/>
        </w:rPr>
        <w:t xml:space="preserve">第8部《如何选样领导模式》罗伯特·坦南鲍姆(美国1915—2024)</w:t>
      </w:r>
    </w:p>
    <w:p>
      <w:pPr>
        <w:ind w:left="0" w:right="0" w:firstLine="560"/>
        <w:spacing w:before="450" w:after="450" w:line="312" w:lineRule="auto"/>
      </w:pPr>
      <w:r>
        <w:rPr>
          <w:rFonts w:ascii="宋体" w:hAnsi="宋体" w:eastAsia="宋体" w:cs="宋体"/>
          <w:color w:val="000"/>
          <w:sz w:val="28"/>
          <w:szCs w:val="28"/>
        </w:rPr>
        <w:t xml:space="preserve">第9部《管理决策新科学》赫伯特·西蒙(美国1916—2024)</w:t>
      </w:r>
    </w:p>
    <w:p>
      <w:pPr>
        <w:ind w:left="0" w:right="0" w:firstLine="560"/>
        <w:spacing w:before="450" w:after="450" w:line="312" w:lineRule="auto"/>
      </w:pPr>
      <w:r>
        <w:rPr>
          <w:rFonts w:ascii="宋体" w:hAnsi="宋体" w:eastAsia="宋体" w:cs="宋体"/>
          <w:color w:val="000"/>
          <w:sz w:val="28"/>
          <w:szCs w:val="28"/>
        </w:rPr>
        <w:t xml:space="preserve">第10部《伟大的组织者》欧内斯特·戴尔(美国1914—)</w:t>
      </w:r>
    </w:p>
    <w:p>
      <w:pPr>
        <w:ind w:left="0" w:right="0" w:firstLine="560"/>
        <w:spacing w:before="450" w:after="450" w:line="312" w:lineRule="auto"/>
      </w:pPr>
      <w:r>
        <w:rPr>
          <w:rFonts w:ascii="宋体" w:hAnsi="宋体" w:eastAsia="宋体" w:cs="宋体"/>
          <w:color w:val="000"/>
          <w:sz w:val="28"/>
          <w:szCs w:val="28"/>
        </w:rPr>
        <w:t xml:space="preserve">第11部《管理的新模式》伦西斯·利克特(美国1903—1981)</w:t>
      </w:r>
    </w:p>
    <w:p>
      <w:pPr>
        <w:ind w:left="0" w:right="0" w:firstLine="560"/>
        <w:spacing w:before="450" w:after="450" w:line="312" w:lineRule="auto"/>
      </w:pPr>
      <w:r>
        <w:rPr>
          <w:rFonts w:ascii="宋体" w:hAnsi="宋体" w:eastAsia="宋体" w:cs="宋体"/>
          <w:color w:val="000"/>
          <w:sz w:val="28"/>
          <w:szCs w:val="28"/>
        </w:rPr>
        <w:t xml:space="preserve">第12部《营销管理》菲利普·科特勒(美国1931—)</w:t>
      </w:r>
    </w:p>
    <w:p>
      <w:pPr>
        <w:ind w:left="0" w:right="0" w:firstLine="560"/>
        <w:spacing w:before="450" w:after="450" w:line="312" w:lineRule="auto"/>
      </w:pPr>
      <w:r>
        <w:rPr>
          <w:rFonts w:ascii="宋体" w:hAnsi="宋体" w:eastAsia="宋体" w:cs="宋体"/>
          <w:color w:val="000"/>
          <w:sz w:val="28"/>
          <w:szCs w:val="28"/>
        </w:rPr>
        <w:t xml:space="preserve">第13部《让工作适合管理者》弗雷德·菲德勒(美国1922—)</w:t>
      </w:r>
    </w:p>
    <w:p>
      <w:pPr>
        <w:ind w:left="0" w:right="0" w:firstLine="560"/>
        <w:spacing w:before="450" w:after="450" w:line="312" w:lineRule="auto"/>
      </w:pPr>
      <w:r>
        <w:rPr>
          <w:rFonts w:ascii="宋体" w:hAnsi="宋体" w:eastAsia="宋体" w:cs="宋体"/>
          <w:color w:val="000"/>
          <w:sz w:val="28"/>
          <w:szCs w:val="28"/>
        </w:rPr>
        <w:t xml:space="preserve">第14部《组织效能评价标准》斯坦利·e·西肖尔(美国1915—1999)</w:t>
      </w:r>
    </w:p>
    <w:p>
      <w:pPr>
        <w:ind w:left="0" w:right="0" w:firstLine="560"/>
        <w:spacing w:before="450" w:after="450" w:line="312" w:lineRule="auto"/>
      </w:pPr>
      <w:r>
        <w:rPr>
          <w:rFonts w:ascii="宋体" w:hAnsi="宋体" w:eastAsia="宋体" w:cs="宋体"/>
          <w:color w:val="000"/>
          <w:sz w:val="28"/>
          <w:szCs w:val="28"/>
        </w:rPr>
        <w:t xml:space="preserve">第15部《再论如何激励员工》弗雷德里克·赫茨伯格(美国1923—2024)</w:t>
      </w:r>
    </w:p>
    <w:p>
      <w:pPr>
        <w:ind w:left="0" w:right="0" w:firstLine="560"/>
        <w:spacing w:before="450" w:after="450" w:line="312" w:lineRule="auto"/>
      </w:pPr>
      <w:r>
        <w:rPr>
          <w:rFonts w:ascii="宋体" w:hAnsi="宋体" w:eastAsia="宋体" w:cs="宋体"/>
          <w:color w:val="000"/>
          <w:sz w:val="28"/>
          <w:szCs w:val="28"/>
        </w:rPr>
        <w:t xml:space="preserve">第16部《组织与管理：系统方法与权变方法》弗里蒙特·卡斯特(美国1924—)</w:t>
      </w:r>
    </w:p>
    <w:p>
      <w:pPr>
        <w:ind w:left="0" w:right="0" w:firstLine="560"/>
        <w:spacing w:before="450" w:after="450" w:line="312" w:lineRule="auto"/>
      </w:pPr>
      <w:r>
        <w:rPr>
          <w:rFonts w:ascii="宋体" w:hAnsi="宋体" w:eastAsia="宋体" w:cs="宋体"/>
          <w:color w:val="000"/>
          <w:sz w:val="28"/>
          <w:szCs w:val="28"/>
        </w:rPr>
        <w:t xml:space="preserve">第17部《经理工作的性质》亨利·明茨伯格(加拿大1939—)</w:t>
      </w:r>
    </w:p>
    <w:p>
      <w:pPr>
        <w:ind w:left="0" w:right="0" w:firstLine="560"/>
        <w:spacing w:before="450" w:after="450" w:line="312" w:lineRule="auto"/>
      </w:pPr>
      <w:r>
        <w:rPr>
          <w:rFonts w:ascii="宋体" w:hAnsi="宋体" w:eastAsia="宋体" w:cs="宋体"/>
          <w:color w:val="000"/>
          <w:sz w:val="28"/>
          <w:szCs w:val="28"/>
        </w:rPr>
        <w:t xml:space="preserve">第18部《管理：任务、责任、实践》彼得·杜拉克(美国1909—)</w:t>
      </w:r>
    </w:p>
    <w:p>
      <w:pPr>
        <w:ind w:left="0" w:right="0" w:firstLine="560"/>
        <w:spacing w:before="450" w:after="450" w:line="312" w:lineRule="auto"/>
      </w:pPr>
      <w:r>
        <w:rPr>
          <w:rFonts w:ascii="宋体" w:hAnsi="宋体" w:eastAsia="宋体" w:cs="宋体"/>
          <w:color w:val="000"/>
          <w:sz w:val="28"/>
          <w:szCs w:val="28"/>
        </w:rPr>
        <w:t xml:space="preserve">第19部《再论管理理论的丛林》哈罗德·孔茨(美国1908—1984)</w:t>
      </w:r>
    </w:p>
    <w:p>
      <w:pPr>
        <w:ind w:left="0" w:right="0" w:firstLine="560"/>
        <w:spacing w:before="450" w:after="450" w:line="312" w:lineRule="auto"/>
      </w:pPr>
      <w:r>
        <w:rPr>
          <w:rFonts w:ascii="宋体" w:hAnsi="宋体" w:eastAsia="宋体" w:cs="宋体"/>
          <w:color w:val="000"/>
          <w:sz w:val="28"/>
          <w:szCs w:val="28"/>
        </w:rPr>
        <w:t xml:space="preserve">第20部《杰克·韦尔奇自传》杰克·韦尔奇(美国1935—)</w:t>
      </w:r>
    </w:p>
    <w:p>
      <w:pPr>
        <w:ind w:left="0" w:right="0" w:firstLine="560"/>
        <w:spacing w:before="450" w:after="450" w:line="312" w:lineRule="auto"/>
      </w:pPr>
      <w:r>
        <w:rPr>
          <w:rFonts w:ascii="宋体" w:hAnsi="宋体" w:eastAsia="宋体" w:cs="宋体"/>
          <w:color w:val="000"/>
          <w:sz w:val="28"/>
          <w:szCs w:val="28"/>
        </w:rPr>
        <w:t xml:space="preserve">第21部《竞争战略》迈克尔·波特(美国1947—)</w:t>
      </w:r>
    </w:p>
    <w:p>
      <w:pPr>
        <w:ind w:left="0" w:right="0" w:firstLine="560"/>
        <w:spacing w:before="450" w:after="450" w:line="312" w:lineRule="auto"/>
      </w:pPr>
      <w:r>
        <w:rPr>
          <w:rFonts w:ascii="宋体" w:hAnsi="宋体" w:eastAsia="宋体" w:cs="宋体"/>
          <w:color w:val="000"/>
          <w:sz w:val="28"/>
          <w:szCs w:val="28"/>
        </w:rPr>
        <w:t xml:space="preserve">第22部《z理论》威廉·大内(美国1943—)</w:t>
      </w:r>
    </w:p>
    <w:p>
      <w:pPr>
        <w:ind w:left="0" w:right="0" w:firstLine="560"/>
        <w:spacing w:before="450" w:after="450" w:line="312" w:lineRule="auto"/>
      </w:pPr>
      <w:r>
        <w:rPr>
          <w:rFonts w:ascii="宋体" w:hAnsi="宋体" w:eastAsia="宋体" w:cs="宋体"/>
          <w:color w:val="000"/>
          <w:sz w:val="28"/>
          <w:szCs w:val="28"/>
        </w:rPr>
        <w:t xml:space="preserve">第23部《转危为安》爱德华兹·戴明(美国1900—1993)</w:t>
      </w:r>
    </w:p>
    <w:p>
      <w:pPr>
        <w:ind w:left="0" w:right="0" w:firstLine="560"/>
        <w:spacing w:before="450" w:after="450" w:line="312" w:lineRule="auto"/>
      </w:pPr>
      <w:r>
        <w:rPr>
          <w:rFonts w:ascii="宋体" w:hAnsi="宋体" w:eastAsia="宋体" w:cs="宋体"/>
          <w:color w:val="000"/>
          <w:sz w:val="28"/>
          <w:szCs w:val="28"/>
        </w:rPr>
        <w:t xml:space="preserve">第24部《总经理》约翰·科特(美国1947—)</w:t>
      </w:r>
    </w:p>
    <w:p>
      <w:pPr>
        <w:ind w:left="0" w:right="0" w:firstLine="560"/>
        <w:spacing w:before="450" w:after="450" w:line="312" w:lineRule="auto"/>
      </w:pPr>
      <w:r>
        <w:rPr>
          <w:rFonts w:ascii="宋体" w:hAnsi="宋体" w:eastAsia="宋体" w:cs="宋体"/>
          <w:color w:val="000"/>
          <w:sz w:val="28"/>
          <w:szCs w:val="28"/>
        </w:rPr>
        <w:t xml:space="preserve">第25部《追求卓越》托马斯·彼得斯(美国1942—)</w:t>
      </w:r>
    </w:p>
    <w:p>
      <w:pPr>
        <w:ind w:left="0" w:right="0" w:firstLine="560"/>
        <w:spacing w:before="450" w:after="450" w:line="312" w:lineRule="auto"/>
      </w:pPr>
      <w:r>
        <w:rPr>
          <w:rFonts w:ascii="宋体" w:hAnsi="宋体" w:eastAsia="宋体" w:cs="宋体"/>
          <w:color w:val="000"/>
          <w:sz w:val="28"/>
          <w:szCs w:val="28"/>
        </w:rPr>
        <w:t xml:space="preserve">第26部《领导者：成功谋略》沃伦·本尼斯(美国1925—)</w:t>
      </w:r>
    </w:p>
    <w:p>
      <w:pPr>
        <w:ind w:left="0" w:right="0" w:firstLine="560"/>
        <w:spacing w:before="450" w:after="450" w:line="312" w:lineRule="auto"/>
      </w:pPr>
      <w:r>
        <w:rPr>
          <w:rFonts w:ascii="宋体" w:hAnsi="宋体" w:eastAsia="宋体" w:cs="宋体"/>
          <w:color w:val="000"/>
          <w:sz w:val="28"/>
          <w:szCs w:val="28"/>
        </w:rPr>
        <w:t xml:space="preserve">第27部《巨人学舞》罗莎贝丝·摩丝·坎特(美国1943—)</w:t>
      </w:r>
    </w:p>
    <w:p>
      <w:pPr>
        <w:ind w:left="0" w:right="0" w:firstLine="560"/>
        <w:spacing w:before="450" w:after="450" w:line="312" w:lineRule="auto"/>
      </w:pPr>
      <w:r>
        <w:rPr>
          <w:rFonts w:ascii="宋体" w:hAnsi="宋体" w:eastAsia="宋体" w:cs="宋体"/>
          <w:color w:val="000"/>
          <w:sz w:val="28"/>
          <w:szCs w:val="28"/>
        </w:rPr>
        <w:t xml:space="preserve">第28部《第五项修炼》彼得·圣吉(美国1947—)</w:t>
      </w:r>
    </w:p>
    <w:p>
      <w:pPr>
        <w:ind w:left="0" w:right="0" w:firstLine="560"/>
        <w:spacing w:before="450" w:after="450" w:line="312" w:lineRule="auto"/>
      </w:pPr>
      <w:r>
        <w:rPr>
          <w:rFonts w:ascii="宋体" w:hAnsi="宋体" w:eastAsia="宋体" w:cs="宋体"/>
          <w:color w:val="000"/>
          <w:sz w:val="28"/>
          <w:szCs w:val="28"/>
        </w:rPr>
        <w:t xml:space="preserve">第29部《企业再造》迈克尔·汉默(美国1948—)</w:t>
      </w:r>
    </w:p>
    <w:p>
      <w:pPr>
        <w:ind w:left="0" w:right="0" w:firstLine="560"/>
        <w:spacing w:before="450" w:after="450" w:line="312" w:lineRule="auto"/>
      </w:pPr>
      <w:r>
        <w:rPr>
          <w:rFonts w:ascii="宋体" w:hAnsi="宋体" w:eastAsia="宋体" w:cs="宋体"/>
          <w:color w:val="000"/>
          <w:sz w:val="28"/>
          <w:szCs w:val="28"/>
        </w:rPr>
        <w:t xml:space="preserve">第30部《基业长青》詹姆斯·柯林斯(美国1958—)</w:t>
      </w:r>
    </w:p>
    <w:p>
      <w:pPr>
        <w:ind w:left="0" w:right="0" w:firstLine="560"/>
        <w:spacing w:before="450" w:after="450" w:line="312" w:lineRule="auto"/>
      </w:pPr>
      <w:r>
        <w:rPr>
          <w:rFonts w:ascii="黑体" w:hAnsi="黑体" w:eastAsia="黑体" w:cs="黑体"/>
          <w:color w:val="000000"/>
          <w:sz w:val="34"/>
          <w:szCs w:val="34"/>
          <w:b w:val="1"/>
          <w:bCs w:val="1"/>
        </w:rPr>
        <w:t xml:space="preserve">读懂人生的三本书篇四</w:t>
      </w:r>
    </w:p>
    <w:p>
      <w:pPr>
        <w:ind w:left="0" w:right="0" w:firstLine="560"/>
        <w:spacing w:before="450" w:after="450" w:line="312" w:lineRule="auto"/>
      </w:pPr>
      <w:r>
        <w:rPr>
          <w:rFonts w:ascii="宋体" w:hAnsi="宋体" w:eastAsia="宋体" w:cs="宋体"/>
          <w:color w:val="000"/>
          <w:sz w:val="28"/>
          <w:szCs w:val="28"/>
        </w:rPr>
        <w:t xml:space="preserve">阅读自己的那本书，现在与未来应当是不断努力的吧，就如科学家不断探索新知那般努力未来?或许我愿做一个工程师，建造世界著名的超级工程;或许我愿做一名老师，呵护祖国的未来;或许我愿做一个科学家，为人类奉献;或许我愿做一名艺术家，追逐自己向往的梦。这部分就靠自己书写喽!阅读人生，我要追求。</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待我去世，愿有人能认真阅读我的人生，也从中汲取些精神。阅读人生，人生阅读，认真阅读自己的人生，学习到许多，诸如孝敬、谦让、追求、奉献......</w:t>
      </w:r>
    </w:p>
    <w:p>
      <w:pPr>
        <w:ind w:left="0" w:right="0" w:firstLine="560"/>
        <w:spacing w:before="450" w:after="450" w:line="312" w:lineRule="auto"/>
      </w:pPr>
      <w:r>
        <w:rPr>
          <w:rFonts w:ascii="黑体" w:hAnsi="黑体" w:eastAsia="黑体" w:cs="黑体"/>
          <w:color w:val="000000"/>
          <w:sz w:val="34"/>
          <w:szCs w:val="34"/>
          <w:b w:val="1"/>
          <w:bCs w:val="1"/>
        </w:rPr>
        <w:t xml:space="preserve">读懂人生的三本书篇五</w:t>
      </w:r>
    </w:p>
    <w:p>
      <w:pPr>
        <w:ind w:left="0" w:right="0" w:firstLine="560"/>
        <w:spacing w:before="450" w:after="450" w:line="312" w:lineRule="auto"/>
      </w:pPr>
      <w:r>
        <w:rPr>
          <w:rFonts w:ascii="宋体" w:hAnsi="宋体" w:eastAsia="宋体" w:cs="宋体"/>
          <w:color w:val="000"/>
          <w:sz w:val="28"/>
          <w:szCs w:val="28"/>
        </w:rPr>
        <w:t xml:space="preserve">第1部《道德经》老子(中国·先秦生卒年不详)</w:t>
      </w:r>
    </w:p>
    <w:p>
      <w:pPr>
        <w:ind w:left="0" w:right="0" w:firstLine="560"/>
        <w:spacing w:before="450" w:after="450" w:line="312" w:lineRule="auto"/>
      </w:pPr>
      <w:r>
        <w:rPr>
          <w:rFonts w:ascii="宋体" w:hAnsi="宋体" w:eastAsia="宋体" w:cs="宋体"/>
          <w:color w:val="000"/>
          <w:sz w:val="28"/>
          <w:szCs w:val="28"/>
        </w:rPr>
        <w:t xml:space="preserve">第2部《圣经》____经典</w:t>
      </w:r>
    </w:p>
    <w:p>
      <w:pPr>
        <w:ind w:left="0" w:right="0" w:firstLine="560"/>
        <w:spacing w:before="450" w:after="450" w:line="312" w:lineRule="auto"/>
      </w:pPr>
      <w:r>
        <w:rPr>
          <w:rFonts w:ascii="宋体" w:hAnsi="宋体" w:eastAsia="宋体" w:cs="宋体"/>
          <w:color w:val="000"/>
          <w:sz w:val="28"/>
          <w:szCs w:val="28"/>
        </w:rPr>
        <w:t xml:space="preserve">第3部《论语》孔子(中国·春秋公元前55l-前479)</w:t>
      </w:r>
    </w:p>
    <w:p>
      <w:pPr>
        <w:ind w:left="0" w:right="0" w:firstLine="560"/>
        <w:spacing w:before="450" w:after="450" w:line="312" w:lineRule="auto"/>
      </w:pPr>
      <w:r>
        <w:rPr>
          <w:rFonts w:ascii="宋体" w:hAnsi="宋体" w:eastAsia="宋体" w:cs="宋体"/>
          <w:color w:val="000"/>
          <w:sz w:val="28"/>
          <w:szCs w:val="28"/>
        </w:rPr>
        <w:t xml:space="preserve">第4部《孟子》孟子(中国·战国约公元前372-前289)</w:t>
      </w:r>
    </w:p>
    <w:p>
      <w:pPr>
        <w:ind w:left="0" w:right="0" w:firstLine="560"/>
        <w:spacing w:before="450" w:after="450" w:line="312" w:lineRule="auto"/>
      </w:pPr>
      <w:r>
        <w:rPr>
          <w:rFonts w:ascii="宋体" w:hAnsi="宋体" w:eastAsia="宋体" w:cs="宋体"/>
          <w:color w:val="000"/>
          <w:sz w:val="28"/>
          <w:szCs w:val="28"/>
        </w:rPr>
        <w:t xml:space="preserve">第6部《荀子》荀子(中国·战国约公元前330-前230)</w:t>
      </w:r>
    </w:p>
    <w:p>
      <w:pPr>
        <w:ind w:left="0" w:right="0" w:firstLine="560"/>
        <w:spacing w:before="450" w:after="450" w:line="312" w:lineRule="auto"/>
      </w:pPr>
      <w:r>
        <w:rPr>
          <w:rFonts w:ascii="宋体" w:hAnsi="宋体" w:eastAsia="宋体" w:cs="宋体"/>
          <w:color w:val="000"/>
          <w:sz w:val="28"/>
          <w:szCs w:val="28"/>
        </w:rPr>
        <w:t xml:space="preserve">第7部《庄子》庄子(中国·战国约公元前369-前286)</w:t>
      </w:r>
    </w:p>
    <w:p>
      <w:pPr>
        <w:ind w:left="0" w:right="0" w:firstLine="560"/>
        <w:spacing w:before="450" w:after="450" w:line="312" w:lineRule="auto"/>
      </w:pPr>
      <w:r>
        <w:rPr>
          <w:rFonts w:ascii="宋体" w:hAnsi="宋体" w:eastAsia="宋体" w:cs="宋体"/>
          <w:color w:val="000"/>
          <w:sz w:val="28"/>
          <w:szCs w:val="28"/>
        </w:rPr>
        <w:t xml:space="preserve">第13部《世范》袁采(中国·南宋？-1195)</w:t>
      </w:r>
    </w:p>
    <w:p>
      <w:pPr>
        <w:ind w:left="0" w:right="0" w:firstLine="560"/>
        <w:spacing w:before="450" w:after="450" w:line="312" w:lineRule="auto"/>
      </w:pPr>
      <w:r>
        <w:rPr>
          <w:rFonts w:ascii="宋体" w:hAnsi="宋体" w:eastAsia="宋体" w:cs="宋体"/>
          <w:color w:val="000"/>
          <w:sz w:val="28"/>
          <w:szCs w:val="28"/>
        </w:rPr>
        <w:t xml:space="preserve">第17部《菜根谭》洪应明(中国·明代生卒年不详)</w:t>
      </w:r>
    </w:p>
    <w:p>
      <w:pPr>
        <w:ind w:left="0" w:right="0" w:firstLine="560"/>
        <w:spacing w:before="450" w:after="450" w:line="312" w:lineRule="auto"/>
      </w:pPr>
      <w:r>
        <w:rPr>
          <w:rFonts w:ascii="黑体" w:hAnsi="黑体" w:eastAsia="黑体" w:cs="黑体"/>
          <w:color w:val="000000"/>
          <w:sz w:val="34"/>
          <w:szCs w:val="34"/>
          <w:b w:val="1"/>
          <w:bCs w:val="1"/>
        </w:rPr>
        <w:t xml:space="preserve">读懂人生的三本书篇六</w:t>
      </w:r>
    </w:p>
    <w:p>
      <w:pPr>
        <w:ind w:left="0" w:right="0" w:firstLine="560"/>
        <w:spacing w:before="450" w:after="450" w:line="312" w:lineRule="auto"/>
      </w:pPr>
      <w:r>
        <w:rPr>
          <w:rFonts w:ascii="宋体" w:hAnsi="宋体" w:eastAsia="宋体" w:cs="宋体"/>
          <w:color w:val="000"/>
          <w:sz w:val="28"/>
          <w:szCs w:val="28"/>
        </w:rPr>
        <w:t xml:space="preserve">《我的奋斗》是老罗写的一本极具语言才华的自传，也是他给剽悍的</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一个解释。作者是一个走路都往下掉个性的胖子。他上幼儿园的时候，就被老师描述成一个“思想特别复杂的孩子”;他在学校里跟愚蠢的制度对抗了九年，成为一个高中没毕业的小混混，然后，一直混到“中国第三著名的</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教师”、百度年度风云人物、牛博网创办人、“老罗培训”学校的校长。</w:t>
      </w:r>
    </w:p>
    <w:p>
      <w:pPr>
        <w:ind w:left="0" w:right="0" w:firstLine="560"/>
        <w:spacing w:before="450" w:after="450" w:line="312" w:lineRule="auto"/>
      </w:pPr>
      <w:r>
        <w:rPr>
          <w:rFonts w:ascii="宋体" w:hAnsi="宋体" w:eastAsia="宋体" w:cs="宋体"/>
          <w:color w:val="000"/>
          <w:sz w:val="28"/>
          <w:szCs w:val="28"/>
        </w:rPr>
        <w:t xml:space="preserve">正版“老罗</w:t>
      </w:r>
    </w:p>
    <w:p>
      <w:pPr>
        <w:ind w:left="0" w:right="0" w:firstLine="560"/>
        <w:spacing w:before="450" w:after="450" w:line="312" w:lineRule="auto"/>
      </w:pPr>
      <w:r>
        <w:rPr>
          <w:rFonts w:ascii="宋体" w:hAnsi="宋体" w:eastAsia="宋体" w:cs="宋体"/>
          <w:color w:val="000"/>
          <w:sz w:val="28"/>
          <w:szCs w:val="28"/>
        </w:rPr>
        <w:t xml:space="preserve">语录</w:t>
      </w:r>
    </w:p>
    <w:p>
      <w:pPr>
        <w:ind w:left="0" w:right="0" w:firstLine="560"/>
        <w:spacing w:before="450" w:after="450" w:line="312" w:lineRule="auto"/>
      </w:pPr>
      <w:r>
        <w:rPr>
          <w:rFonts w:ascii="宋体" w:hAnsi="宋体" w:eastAsia="宋体" w:cs="宋体"/>
          <w:color w:val="000"/>
          <w:sz w:val="28"/>
          <w:szCs w:val="28"/>
        </w:rPr>
        <w:t xml:space="preserve">” 我年纪越大，就越觉得那些心理阴暗、一肚子心计、满脑子阴谋论的人，是因为智力不够。这和我小时候的认识是大致相反的。尽管存在个体差异，但是整体上，足够聪明的，进化得更好的人群，通常会倾向于选择公平、正义，更容易具有坦诚、善良的品质。</w:t>
      </w:r>
    </w:p>
    <w:p>
      <w:pPr>
        <w:ind w:left="0" w:right="0" w:firstLine="560"/>
        <w:spacing w:before="450" w:after="450" w:line="312" w:lineRule="auto"/>
      </w:pPr>
      <w:r>
        <w:rPr>
          <w:rFonts w:ascii="宋体" w:hAnsi="宋体" w:eastAsia="宋体" w:cs="宋体"/>
          <w:color w:val="000"/>
          <w:sz w:val="28"/>
          <w:szCs w:val="28"/>
        </w:rPr>
        <w:t xml:space="preserve">就像任何时代都有倚老卖老的老混蛋一样(“你呀，还是太年轻啦，我说了你也不明白”)，任何时代也都有倚年轻卖年轻的小混蛋(“你老了，我跟你说不明白，咱们这是代沟”)。在任何一个时代，有尊严的人，都不会拿自己所处的年龄段说事儿。</w:t>
      </w:r>
    </w:p>
    <w:p>
      <w:pPr>
        <w:ind w:left="0" w:right="0" w:firstLine="560"/>
        <w:spacing w:before="450" w:after="450" w:line="312" w:lineRule="auto"/>
      </w:pPr>
      <w:r>
        <w:rPr>
          <w:rFonts w:ascii="宋体" w:hAnsi="宋体" w:eastAsia="宋体" w:cs="宋体"/>
          <w:color w:val="000"/>
          <w:sz w:val="28"/>
          <w:szCs w:val="28"/>
        </w:rPr>
        <w:t xml:space="preserve">很多半途而废的</w:t>
      </w:r>
    </w:p>
    <w:p>
      <w:pPr>
        <w:ind w:left="0" w:right="0" w:firstLine="560"/>
        <w:spacing w:before="450" w:after="450" w:line="312" w:lineRule="auto"/>
      </w:pPr>
      <w:r>
        <w:rPr>
          <w:rFonts w:ascii="宋体" w:hAnsi="宋体" w:eastAsia="宋体" w:cs="宋体"/>
          <w:color w:val="000"/>
          <w:sz w:val="28"/>
          <w:szCs w:val="28"/>
        </w:rPr>
        <w:t xml:space="preserve">理想</w:t>
      </w:r>
    </w:p>
    <w:p>
      <w:pPr>
        <w:ind w:left="0" w:right="0" w:firstLine="560"/>
        <w:spacing w:before="450" w:after="450" w:line="312" w:lineRule="auto"/>
      </w:pPr>
      <w:r>
        <w:rPr>
          <w:rFonts w:ascii="宋体" w:hAnsi="宋体" w:eastAsia="宋体" w:cs="宋体"/>
          <w:color w:val="000"/>
          <w:sz w:val="28"/>
          <w:szCs w:val="28"/>
        </w:rPr>
        <w:t xml:space="preserve">主义者喜欢说，我本来特别崇拜某某某，特别佩服某某某，是某某某当年启发和激励了我走上了信奉自由民主的道路，但是后来，我痛苦地发现某某某变节了(或是露馅了)，从此我觉得什么都是骗人的，我什么也不信了。每次听到这种没出息论调的时候我都忍不住心里骂娘，干!原来你是某明星的粉丝，我他妈还误以为你是某种理想的粉丝呢!——做你该做的，做你认为正确的，不要为了谁而做，当走在你前面的先驱者没出息地倒下或是变节的时候，你应该感到高兴：你走到你的偶像前面了，多牛逼啊。</w:t>
      </w:r>
    </w:p>
    <w:p>
      <w:pPr>
        <w:ind w:left="0" w:right="0" w:firstLine="560"/>
        <w:spacing w:before="450" w:after="450" w:line="312" w:lineRule="auto"/>
      </w:pPr>
      <w:r>
        <w:rPr>
          <w:rFonts w:ascii="宋体" w:hAnsi="宋体" w:eastAsia="宋体" w:cs="宋体"/>
          <w:color w:val="000"/>
          <w:sz w:val="28"/>
          <w:szCs w:val="28"/>
        </w:rPr>
        <w:t xml:space="preserve">由于我擅长摆生活态度健康积极的造型，所以我的学生都以为我没有情绪消沉的时候。实际的情况是，当我面对普遍存在着的丑恶现实的时候，常常会短暂地感到厌倦，感到人生虚无，但和那些因此“看透了人生”后变得犬儒的笨蛋的区别是：我会因此加倍努力地去尝试改变现实。因为我知道，正是每一个放弃了理想的人，使得别人的人生变得更加丑恶、艰难、令人厌倦甚至是虚无的了。</w:t>
      </w:r>
    </w:p>
    <w:p>
      <w:pPr>
        <w:ind w:left="0" w:right="0" w:firstLine="560"/>
        <w:spacing w:before="450" w:after="450" w:line="312" w:lineRule="auto"/>
      </w:pPr>
      <w:r>
        <w:rPr>
          <w:rFonts w:ascii="宋体" w:hAnsi="宋体" w:eastAsia="宋体" w:cs="宋体"/>
          <w:color w:val="000"/>
          <w:sz w:val="28"/>
          <w:szCs w:val="28"/>
        </w:rPr>
        <w:t xml:space="preserve">罗永浩，人称老罗，1972年生，吉林人。高中辍学，曾经摆地摊、开羊肉串店、倒卖药材、做期货、销售电脑配件、从事文学创作。 20xx年至20xx年在北京新东方学校任教，由于教学风格幽默诙谐并且具有高度理想主义气质的感染力，所以极受学生欢迎。很多学生盗录其讲课内容在大学的校内网站上传播分享，这些音质奇差的盗录内容在20xx年左右流传到了互联网上，旋即以“老罗语录”的名义风靡大江南北，成为一个奇特的文化现象。其中，“彪悍的人生不需要解释”已经成为一代年轻人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罗永浩本人也因此受到众多媒体的采访和报道，并两次当选“百度十大年度风云人物”。20xx年6月，罗永浩辞去新东方的工作，于同年8月创立风格独特的博客网站“牛博网”。目前该站已成为在大学生、文学青年、媒体从业人员和知识精英当中最具影响力的中国网站之一。20xx年，罗永浩和他的教师朋友们共同创办了一所英语培训机构，老罗也从一名教师转型为一个校长。</w:t>
      </w:r>
    </w:p>
    <w:p>
      <w:pPr>
        <w:ind w:left="0" w:right="0" w:firstLine="560"/>
        <w:spacing w:before="450" w:after="450" w:line="312" w:lineRule="auto"/>
      </w:pPr>
      <w:r>
        <w:rPr>
          <w:rFonts w:ascii="宋体" w:hAnsi="宋体" w:eastAsia="宋体" w:cs="宋体"/>
          <w:color w:val="000"/>
          <w:sz w:val="28"/>
          <w:szCs w:val="28"/>
        </w:rPr>
        <w:t xml:space="preserve">《我的奋斗》是老罗写的一本极具语言才华的自传，也是他给剽悍的人生一个解释。作者他是一个走路都往下掉个性的胖子。他上幼儿园的时候，就被老师描述成一个“思想特别复杂的孩子”;他在学校里跟愚蠢的制度对抗了九年，成为一个高中没毕业的小混混，然后，一直混到“中国第二著名的英语教师”、百度年度风云人物、牛博网创办人、“老罗培训”学校的校长。</w:t>
      </w:r>
    </w:p>
    <w:p>
      <w:pPr>
        <w:ind w:left="0" w:right="0" w:firstLine="560"/>
        <w:spacing w:before="450" w:after="450" w:line="312" w:lineRule="auto"/>
      </w:pPr>
      <w:r>
        <w:rPr>
          <w:rFonts w:ascii="宋体" w:hAnsi="宋体" w:eastAsia="宋体" w:cs="宋体"/>
          <w:color w:val="000"/>
          <w:sz w:val="28"/>
          <w:szCs w:val="28"/>
        </w:rPr>
        <w:t xml:space="preserve">读“老罗式”的幽默，可以感知他的诚恳和热情;读老罗的传奇经历, 可以领悟如何用剽悍的内心创造传奇。</w:t>
      </w:r>
    </w:p>
    <w:p>
      <w:pPr>
        <w:ind w:left="0" w:right="0" w:firstLine="560"/>
        <w:spacing w:before="450" w:after="450" w:line="312" w:lineRule="auto"/>
      </w:pPr>
      <w:r>
        <w:rPr>
          <w:rFonts w:ascii="宋体" w:hAnsi="宋体" w:eastAsia="宋体" w:cs="宋体"/>
          <w:color w:val="000"/>
          <w:sz w:val="28"/>
          <w:szCs w:val="28"/>
        </w:rPr>
        <w:t xml:space="preserve">全书共27章</w:t>
      </w:r>
    </w:p>
    <w:p>
      <w:pPr>
        <w:ind w:left="0" w:right="0" w:firstLine="560"/>
        <w:spacing w:before="450" w:after="450" w:line="312" w:lineRule="auto"/>
      </w:pPr>
      <w:r>
        <w:rPr>
          <w:rFonts w:ascii="宋体" w:hAnsi="宋体" w:eastAsia="宋体" w:cs="宋体"/>
          <w:color w:val="000"/>
          <w:sz w:val="28"/>
          <w:szCs w:val="28"/>
        </w:rPr>
        <w:t xml:space="preserve">原 序 ……………………………………………………………………………</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第 一 章 我的家庭 ………………………………………………………………</w:t>
      </w:r>
    </w:p>
    <w:p>
      <w:pPr>
        <w:ind w:left="0" w:right="0" w:firstLine="560"/>
        <w:spacing w:before="450" w:after="450" w:line="312" w:lineRule="auto"/>
      </w:pPr>
      <w:r>
        <w:rPr>
          <w:rFonts w:ascii="宋体" w:hAnsi="宋体" w:eastAsia="宋体" w:cs="宋体"/>
          <w:color w:val="000"/>
          <w:sz w:val="28"/>
          <w:szCs w:val="28"/>
        </w:rPr>
        <w:t xml:space="preserve">第 二 章 在维也纳苦学 …………………………………………………………</w:t>
      </w:r>
    </w:p>
    <w:p>
      <w:pPr>
        <w:ind w:left="0" w:right="0" w:firstLine="560"/>
        <w:spacing w:before="450" w:after="450" w:line="312" w:lineRule="auto"/>
      </w:pPr>
      <w:r>
        <w:rPr>
          <w:rFonts w:ascii="宋体" w:hAnsi="宋体" w:eastAsia="宋体" w:cs="宋体"/>
          <w:color w:val="000"/>
          <w:sz w:val="28"/>
          <w:szCs w:val="28"/>
        </w:rPr>
        <w:t xml:space="preserve">第 三 章 在维也纳所得的政见 …………………………………………………</w:t>
      </w:r>
    </w:p>
    <w:p>
      <w:pPr>
        <w:ind w:left="0" w:right="0" w:firstLine="560"/>
        <w:spacing w:before="450" w:after="450" w:line="312" w:lineRule="auto"/>
      </w:pPr>
      <w:r>
        <w:rPr>
          <w:rFonts w:ascii="宋体" w:hAnsi="宋体" w:eastAsia="宋体" w:cs="宋体"/>
          <w:color w:val="000"/>
          <w:sz w:val="28"/>
          <w:szCs w:val="28"/>
        </w:rPr>
        <w:t xml:space="preserve">第 四 章 在慕尼黑 ………………………………………………………………</w:t>
      </w:r>
    </w:p>
    <w:p>
      <w:pPr>
        <w:ind w:left="0" w:right="0" w:firstLine="560"/>
        <w:spacing w:before="450" w:after="450" w:line="312" w:lineRule="auto"/>
      </w:pPr>
      <w:r>
        <w:rPr>
          <w:rFonts w:ascii="宋体" w:hAnsi="宋体" w:eastAsia="宋体" w:cs="宋体"/>
          <w:color w:val="000"/>
          <w:sz w:val="28"/>
          <w:szCs w:val="28"/>
        </w:rPr>
        <w:t xml:space="preserve">第 五 章 世界大战 ………………………………………………………………</w:t>
      </w:r>
    </w:p>
    <w:p>
      <w:pPr>
        <w:ind w:left="0" w:right="0" w:firstLine="560"/>
        <w:spacing w:before="450" w:after="450" w:line="312" w:lineRule="auto"/>
      </w:pPr>
      <w:r>
        <w:rPr>
          <w:rFonts w:ascii="宋体" w:hAnsi="宋体" w:eastAsia="宋体" w:cs="宋体"/>
          <w:color w:val="000"/>
          <w:sz w:val="28"/>
          <w:szCs w:val="28"/>
        </w:rPr>
        <w:t xml:space="preserve">第 六 章 战争宣传 ………………………………………………………………</w:t>
      </w:r>
    </w:p>
    <w:p>
      <w:pPr>
        <w:ind w:left="0" w:right="0" w:firstLine="560"/>
        <w:spacing w:before="450" w:after="450" w:line="312" w:lineRule="auto"/>
      </w:pPr>
      <w:r>
        <w:rPr>
          <w:rFonts w:ascii="宋体" w:hAnsi="宋体" w:eastAsia="宋体" w:cs="宋体"/>
          <w:color w:val="000"/>
          <w:sz w:val="28"/>
          <w:szCs w:val="28"/>
        </w:rPr>
        <w:t xml:space="preserve">第 七 章 革命 ……………………………………………………………………</w:t>
      </w:r>
    </w:p>
    <w:p>
      <w:pPr>
        <w:ind w:left="0" w:right="0" w:firstLine="560"/>
        <w:spacing w:before="450" w:after="450" w:line="312" w:lineRule="auto"/>
      </w:pPr>
      <w:r>
        <w:rPr>
          <w:rFonts w:ascii="宋体" w:hAnsi="宋体" w:eastAsia="宋体" w:cs="宋体"/>
          <w:color w:val="000"/>
          <w:sz w:val="28"/>
          <w:szCs w:val="28"/>
        </w:rPr>
        <w:t xml:space="preserve">第 八 章 我政治生活的开始 ……………………………………………………</w:t>
      </w:r>
    </w:p>
    <w:p>
      <w:pPr>
        <w:ind w:left="0" w:right="0" w:firstLine="560"/>
        <w:spacing w:before="450" w:after="450" w:line="312" w:lineRule="auto"/>
      </w:pPr>
      <w:r>
        <w:rPr>
          <w:rFonts w:ascii="宋体" w:hAnsi="宋体" w:eastAsia="宋体" w:cs="宋体"/>
          <w:color w:val="000"/>
          <w:sz w:val="28"/>
          <w:szCs w:val="28"/>
        </w:rPr>
        <w:t xml:space="preserve">第 九 章德国工人党……………………………………………………………</w:t>
      </w:r>
    </w:p>
    <w:p>
      <w:pPr>
        <w:ind w:left="0" w:right="0" w:firstLine="560"/>
        <w:spacing w:before="450" w:after="450" w:line="312" w:lineRule="auto"/>
      </w:pPr>
      <w:r>
        <w:rPr>
          <w:rFonts w:ascii="宋体" w:hAnsi="宋体" w:eastAsia="宋体" w:cs="宋体"/>
          <w:color w:val="000"/>
          <w:sz w:val="28"/>
          <w:szCs w:val="28"/>
        </w:rPr>
        <w:t xml:space="preserve">第 十 章 旧帝国崩溃的征兆……………………………………………………</w:t>
      </w:r>
    </w:p>
    <w:p>
      <w:pPr>
        <w:ind w:left="0" w:right="0" w:firstLine="560"/>
        <w:spacing w:before="450" w:after="450" w:line="312" w:lineRule="auto"/>
      </w:pPr>
      <w:r>
        <w:rPr>
          <w:rFonts w:ascii="宋体" w:hAnsi="宋体" w:eastAsia="宋体" w:cs="宋体"/>
          <w:color w:val="000"/>
          <w:sz w:val="28"/>
          <w:szCs w:val="28"/>
        </w:rPr>
        <w:t xml:space="preserve">第十一章 民族和种族……………………………………………………………</w:t>
      </w:r>
    </w:p>
    <w:p>
      <w:pPr>
        <w:ind w:left="0" w:right="0" w:firstLine="560"/>
        <w:spacing w:before="450" w:after="450" w:line="312" w:lineRule="auto"/>
      </w:pPr>
      <w:r>
        <w:rPr>
          <w:rFonts w:ascii="宋体" w:hAnsi="宋体" w:eastAsia="宋体" w:cs="宋体"/>
          <w:color w:val="000"/>
          <w:sz w:val="28"/>
          <w:szCs w:val="28"/>
        </w:rPr>
        <w:t xml:space="preserve">第十二章民族社会主义…………………………………………………………</w:t>
      </w:r>
    </w:p>
    <w:p>
      <w:pPr>
        <w:ind w:left="0" w:right="0" w:firstLine="560"/>
        <w:spacing w:before="450" w:after="450" w:line="312" w:lineRule="auto"/>
      </w:pPr>
      <w:r>
        <w:rPr>
          <w:rFonts w:ascii="宋体" w:hAnsi="宋体" w:eastAsia="宋体" w:cs="宋体"/>
          <w:color w:val="000"/>
          <w:sz w:val="28"/>
          <w:szCs w:val="28"/>
        </w:rPr>
        <w:t xml:space="preserve">下 编</w:t>
      </w:r>
    </w:p>
    <w:p>
      <w:pPr>
        <w:ind w:left="0" w:right="0" w:firstLine="560"/>
        <w:spacing w:before="450" w:after="450" w:line="312" w:lineRule="auto"/>
      </w:pPr>
      <w:r>
        <w:rPr>
          <w:rFonts w:ascii="宋体" w:hAnsi="宋体" w:eastAsia="宋体" w:cs="宋体"/>
          <w:color w:val="000"/>
          <w:sz w:val="28"/>
          <w:szCs w:val="28"/>
        </w:rPr>
        <w:t xml:space="preserve">第 一 章 世界观和政党…………………………………………………………</w:t>
      </w:r>
    </w:p>
    <w:p>
      <w:pPr>
        <w:ind w:left="0" w:right="0" w:firstLine="560"/>
        <w:spacing w:before="450" w:after="450" w:line="312" w:lineRule="auto"/>
      </w:pPr>
      <w:r>
        <w:rPr>
          <w:rFonts w:ascii="宋体" w:hAnsi="宋体" w:eastAsia="宋体" w:cs="宋体"/>
          <w:color w:val="000"/>
          <w:sz w:val="28"/>
          <w:szCs w:val="28"/>
        </w:rPr>
        <w:t xml:space="preserve">第 二 章 国家……………………………………………………………………</w:t>
      </w:r>
    </w:p>
    <w:p>
      <w:pPr>
        <w:ind w:left="0" w:right="0" w:firstLine="560"/>
        <w:spacing w:before="450" w:after="450" w:line="312" w:lineRule="auto"/>
      </w:pPr>
      <w:r>
        <w:rPr>
          <w:rFonts w:ascii="宋体" w:hAnsi="宋体" w:eastAsia="宋体" w:cs="宋体"/>
          <w:color w:val="000"/>
          <w:sz w:val="28"/>
          <w:szCs w:val="28"/>
        </w:rPr>
        <w:t xml:space="preserve">第 三 章 公民和国民……………………………………………………………</w:t>
      </w:r>
    </w:p>
    <w:p>
      <w:pPr>
        <w:ind w:left="0" w:right="0" w:firstLine="560"/>
        <w:spacing w:before="450" w:after="450" w:line="312" w:lineRule="auto"/>
      </w:pPr>
      <w:r>
        <w:rPr>
          <w:rFonts w:ascii="宋体" w:hAnsi="宋体" w:eastAsia="宋体" w:cs="宋体"/>
          <w:color w:val="000"/>
          <w:sz w:val="28"/>
          <w:szCs w:val="28"/>
        </w:rPr>
        <w:t xml:space="preserve">第 四 章 人格和民族国家的观念………………………………………………</w:t>
      </w:r>
    </w:p>
    <w:p>
      <w:pPr>
        <w:ind w:left="0" w:right="0" w:firstLine="560"/>
        <w:spacing w:before="450" w:after="450" w:line="312" w:lineRule="auto"/>
      </w:pPr>
      <w:r>
        <w:rPr>
          <w:rFonts w:ascii="宋体" w:hAnsi="宋体" w:eastAsia="宋体" w:cs="宋体"/>
          <w:color w:val="000"/>
          <w:sz w:val="28"/>
          <w:szCs w:val="28"/>
        </w:rPr>
        <w:t xml:space="preserve">第 五 章 世界观和组织…………………………………………………………</w:t>
      </w:r>
    </w:p>
    <w:p>
      <w:pPr>
        <w:ind w:left="0" w:right="0" w:firstLine="560"/>
        <w:spacing w:before="450" w:after="450" w:line="312" w:lineRule="auto"/>
      </w:pPr>
      <w:r>
        <w:rPr>
          <w:rFonts w:ascii="宋体" w:hAnsi="宋体" w:eastAsia="宋体" w:cs="宋体"/>
          <w:color w:val="000"/>
          <w:sz w:val="28"/>
          <w:szCs w:val="28"/>
        </w:rPr>
        <w:t xml:space="preserve">第 六 章 初期的奋斗一演说的功效……………………………………………</w:t>
      </w:r>
    </w:p>
    <w:p>
      <w:pPr>
        <w:ind w:left="0" w:right="0" w:firstLine="560"/>
        <w:spacing w:before="450" w:after="450" w:line="312" w:lineRule="auto"/>
      </w:pPr>
      <w:r>
        <w:rPr>
          <w:rFonts w:ascii="宋体" w:hAnsi="宋体" w:eastAsia="宋体" w:cs="宋体"/>
          <w:color w:val="000"/>
          <w:sz w:val="28"/>
          <w:szCs w:val="28"/>
        </w:rPr>
        <w:t xml:space="preserve">第 七 章 和共产党的奋斗………………………………………………………</w:t>
      </w:r>
    </w:p>
    <w:p>
      <w:pPr>
        <w:ind w:left="0" w:right="0" w:firstLine="560"/>
        <w:spacing w:before="450" w:after="450" w:line="312" w:lineRule="auto"/>
      </w:pPr>
      <w:r>
        <w:rPr>
          <w:rFonts w:ascii="宋体" w:hAnsi="宋体" w:eastAsia="宋体" w:cs="宋体"/>
          <w:color w:val="000"/>
          <w:sz w:val="28"/>
          <w:szCs w:val="28"/>
        </w:rPr>
        <w:t xml:space="preserve">第 八 章 强者的独裁便成为最强者……………………………………………</w:t>
      </w:r>
    </w:p>
    <w:p>
      <w:pPr>
        <w:ind w:left="0" w:right="0" w:firstLine="560"/>
        <w:spacing w:before="450" w:after="450" w:line="312" w:lineRule="auto"/>
      </w:pPr>
      <w:r>
        <w:rPr>
          <w:rFonts w:ascii="宋体" w:hAnsi="宋体" w:eastAsia="宋体" w:cs="宋体"/>
          <w:color w:val="000"/>
          <w:sz w:val="28"/>
          <w:szCs w:val="28"/>
        </w:rPr>
        <w:t xml:space="preserve">第 九 章 挺进队的意义和组织…………………………………………………</w:t>
      </w:r>
    </w:p>
    <w:p>
      <w:pPr>
        <w:ind w:left="0" w:right="0" w:firstLine="560"/>
        <w:spacing w:before="450" w:after="450" w:line="312" w:lineRule="auto"/>
      </w:pPr>
      <w:r>
        <w:rPr>
          <w:rFonts w:ascii="宋体" w:hAnsi="宋体" w:eastAsia="宋体" w:cs="宋体"/>
          <w:color w:val="000"/>
          <w:sz w:val="28"/>
          <w:szCs w:val="28"/>
        </w:rPr>
        <w:t xml:space="preserve">第 十 章 虚伪的联邦主义………………………………………………………</w:t>
      </w:r>
    </w:p>
    <w:p>
      <w:pPr>
        <w:ind w:left="0" w:right="0" w:firstLine="560"/>
        <w:spacing w:before="450" w:after="450" w:line="312" w:lineRule="auto"/>
      </w:pPr>
      <w:r>
        <w:rPr>
          <w:rFonts w:ascii="宋体" w:hAnsi="宋体" w:eastAsia="宋体" w:cs="宋体"/>
          <w:color w:val="000"/>
          <w:sz w:val="28"/>
          <w:szCs w:val="28"/>
        </w:rPr>
        <w:t xml:space="preserve">第十一章 宣传和组织……………………………………………………………</w:t>
      </w:r>
    </w:p>
    <w:p>
      <w:pPr>
        <w:ind w:left="0" w:right="0" w:firstLine="560"/>
        <w:spacing w:before="450" w:after="450" w:line="312" w:lineRule="auto"/>
      </w:pPr>
      <w:r>
        <w:rPr>
          <w:rFonts w:ascii="宋体" w:hAnsi="宋体" w:eastAsia="宋体" w:cs="宋体"/>
          <w:color w:val="000"/>
          <w:sz w:val="28"/>
          <w:szCs w:val="28"/>
        </w:rPr>
        <w:t xml:space="preserve">第十二章 工会问题………………………………………………………………</w:t>
      </w:r>
    </w:p>
    <w:p>
      <w:pPr>
        <w:ind w:left="0" w:right="0" w:firstLine="560"/>
        <w:spacing w:before="450" w:after="450" w:line="312" w:lineRule="auto"/>
      </w:pPr>
      <w:r>
        <w:rPr>
          <w:rFonts w:ascii="宋体" w:hAnsi="宋体" w:eastAsia="宋体" w:cs="宋体"/>
          <w:color w:val="000"/>
          <w:sz w:val="28"/>
          <w:szCs w:val="28"/>
        </w:rPr>
        <w:t xml:space="preserve">第十三章 德国在大战的联盟政策………………………………………………</w:t>
      </w:r>
    </w:p>
    <w:p>
      <w:pPr>
        <w:ind w:left="0" w:right="0" w:firstLine="560"/>
        <w:spacing w:before="450" w:after="450" w:line="312" w:lineRule="auto"/>
      </w:pPr>
      <w:r>
        <w:rPr>
          <w:rFonts w:ascii="宋体" w:hAnsi="宋体" w:eastAsia="宋体" w:cs="宋体"/>
          <w:color w:val="000"/>
          <w:sz w:val="28"/>
          <w:szCs w:val="28"/>
        </w:rPr>
        <w:t xml:space="preserve">第十四章东方政策………………………………………………………………</w:t>
      </w:r>
    </w:p>
    <w:p>
      <w:pPr>
        <w:ind w:left="0" w:right="0" w:firstLine="560"/>
        <w:spacing w:before="450" w:after="450" w:line="312" w:lineRule="auto"/>
      </w:pPr>
      <w:r>
        <w:rPr>
          <w:rFonts w:ascii="宋体" w:hAnsi="宋体" w:eastAsia="宋体" w:cs="宋体"/>
          <w:color w:val="000"/>
          <w:sz w:val="28"/>
          <w:szCs w:val="28"/>
        </w:rPr>
        <w:t xml:space="preserve">第十五章 紧急防卫权……………………………………………………………</w:t>
      </w:r>
    </w:p>
    <w:p>
      <w:pPr>
        <w:ind w:left="0" w:right="0" w:firstLine="560"/>
        <w:spacing w:before="450" w:after="450" w:line="312" w:lineRule="auto"/>
      </w:pPr>
      <w:r>
        <w:rPr>
          <w:rFonts w:ascii="黑体" w:hAnsi="黑体" w:eastAsia="黑体" w:cs="黑体"/>
          <w:color w:val="000000"/>
          <w:sz w:val="34"/>
          <w:szCs w:val="34"/>
          <w:b w:val="1"/>
          <w:bCs w:val="1"/>
        </w:rPr>
        <w:t xml:space="preserve">读懂人生的三本书篇七</w:t>
      </w:r>
    </w:p>
    <w:p>
      <w:pPr>
        <w:ind w:left="0" w:right="0" w:firstLine="560"/>
        <w:spacing w:before="450" w:after="450" w:line="312" w:lineRule="auto"/>
      </w:pPr>
      <w:r>
        <w:rPr>
          <w:rFonts w:ascii="宋体" w:hAnsi="宋体" w:eastAsia="宋体" w:cs="宋体"/>
          <w:color w:val="000"/>
          <w:sz w:val="28"/>
          <w:szCs w:val="28"/>
        </w:rPr>
        <w:t xml:space="preserve">季羡林(1911.8.2~2024.7.11)，山东聊城市临清人，字希逋，又字齐奘。国际著名东方学大师、语言学家、文学家、国学家、佛学家、史学家、教育家和社会活动家。历任中国科学院哲学社会科学部委员、北京大学副校长、中国社科院南亚研究所所长，是北京大学唯一的终身教授。通英、德、梵、巴利文，能阅俄、法文，尤其精于吐火罗文，是世界上仅有的精于此语言的几位学者之一。“梵学、佛学、吐火罗文研究并举，中国文学、比较文学、文艺理论研究齐飞”，其着作汇编成《季羡林文集》，共24卷。生前曾撰文三辞桂冠：国学大师、学界泰斗、国宝。</w:t>
      </w:r>
    </w:p>
    <w:p>
      <w:pPr>
        <w:ind w:left="0" w:right="0" w:firstLine="560"/>
        <w:spacing w:before="450" w:after="450" w:line="312" w:lineRule="auto"/>
      </w:pPr>
      <w:r>
        <w:rPr>
          <w:rFonts w:ascii="宋体" w:hAnsi="宋体" w:eastAsia="宋体" w:cs="宋体"/>
          <w:color w:val="000"/>
          <w:sz w:val="28"/>
          <w:szCs w:val="28"/>
        </w:rPr>
        <w:t xml:space="preserve">季羡林精通9国语言，即汉语、南斯拉夫语、印度语、阿拉伯语、英语、德语、法语、俄语、吐火罗语。曾任中国科学院哲学社会科学部委员、北京大学副校长、中国社科院南亚研究所所长。1911年8月2日出生于山东省清平县(现临清市)康庄镇，祖父季老苔，父季嗣廉，母赵氏，农民，叔季嗣诚。幼时随马景恭识字，在高中开始学德文，并对外国文学产生兴趣，1929年，入山东省立济南高中，其国文老师董秋芳是鲁迅的朋友，还是著名翻译家。“我之所以五六十年来舞笔弄墨不辍，至今将过耄耋之年，仍旧不能放下笔，全出于董老师之赐，我毕生难忘”。</w:t>
      </w:r>
    </w:p>
    <w:p>
      <w:pPr>
        <w:ind w:left="0" w:right="0" w:firstLine="560"/>
        <w:spacing w:before="450" w:after="450" w:line="312" w:lineRule="auto"/>
      </w:pPr>
      <w:r>
        <w:rPr>
          <w:rFonts w:ascii="宋体" w:hAnsi="宋体" w:eastAsia="宋体" w:cs="宋体"/>
          <w:color w:val="000"/>
          <w:sz w:val="28"/>
          <w:szCs w:val="28"/>
        </w:rPr>
        <w:t xml:space="preserve">季羡林的学术研究，用他自己的话说是：“梵学、佛学、吐火罗文研究并举，中国文学、比较文学、文艺理论研究齐飞”。综合北京大学东方学系张光麟教授和令恪先生所述，季羡林的学术成就大略包括在以下10个方面：</w:t>
      </w:r>
    </w:p>
    <w:p>
      <w:pPr>
        <w:ind w:left="0" w:right="0" w:firstLine="560"/>
        <w:spacing w:before="450" w:after="450" w:line="312" w:lineRule="auto"/>
      </w:pPr>
      <w:r>
        <w:rPr>
          <w:rFonts w:ascii="宋体" w:hAnsi="宋体" w:eastAsia="宋体" w:cs="宋体"/>
          <w:color w:val="000"/>
          <w:sz w:val="28"/>
          <w:szCs w:val="28"/>
        </w:rPr>
        <w:t xml:space="preserve">1、印度古代语言研究：博士论文《〈大事〉渴陀中限定动词的变化》、《中世印度语言中语尾-am，向-o和-u的转化》、《使用不定过去式作为确定佛典的年代与来源的标准》等论文，在当时该研究领域内有开拓性贡献。</w:t>
      </w:r>
    </w:p>
    <w:p>
      <w:pPr>
        <w:ind w:left="0" w:right="0" w:firstLine="560"/>
        <w:spacing w:before="450" w:after="450" w:line="312" w:lineRule="auto"/>
      </w:pPr>
      <w:r>
        <w:rPr>
          <w:rFonts w:ascii="宋体" w:hAnsi="宋体" w:eastAsia="宋体" w:cs="宋体"/>
          <w:color w:val="000"/>
          <w:sz w:val="28"/>
          <w:szCs w:val="28"/>
        </w:rPr>
        <w:t xml:space="preserve">2、佛教史研究：他是国内外为数很少的真正能运用原始佛典进行研究的`佛教学学者，把研究印度中世语言的变化规律和研究佛教历史结合起来，寻出主要佛教经典的产生、演变、流传过程，借以确定佛教重要派别的产生、流传过程。</w:t>
      </w:r>
    </w:p>
    <w:p>
      <w:pPr>
        <w:ind w:left="0" w:right="0" w:firstLine="560"/>
        <w:spacing w:before="450" w:after="450" w:line="312" w:lineRule="auto"/>
      </w:pPr>
      <w:r>
        <w:rPr>
          <w:rFonts w:ascii="宋体" w:hAnsi="宋体" w:eastAsia="宋体" w:cs="宋体"/>
          <w:color w:val="000"/>
          <w:sz w:val="28"/>
          <w:szCs w:val="28"/>
        </w:rPr>
        <w:t xml:space="preserve">的《校注前言》，是国内数十年来西域史研究的重要成果，而1996年完成的《糖史》更展示了古代中国、印度、波斯、阿拉伯、埃及、东南亚，以及欧、美、非三洲和这些地区文化交流的历史画卷，有重要的历史和现实意义。</w:t>
      </w:r>
    </w:p>
    <w:p>
      <w:pPr>
        <w:ind w:left="0" w:right="0" w:firstLine="560"/>
        <w:spacing w:before="450" w:after="450" w:line="312" w:lineRule="auto"/>
      </w:pPr>
      <w:r>
        <w:rPr>
          <w:rFonts w:ascii="宋体" w:hAnsi="宋体" w:eastAsia="宋体" w:cs="宋体"/>
          <w:color w:val="000"/>
          <w:sz w:val="28"/>
          <w:szCs w:val="28"/>
        </w:rPr>
        <w:t xml:space="preserve">6、翻译介绍印度文学作品及印度文学研究：《罗摩衍那》是印度两大古代史诗之一，2万余颂，译成汉语有9万余行，季羡林经过10年坚韧不拔的努力终于译毕，是我国翻译史上的空前盛事。</w:t>
      </w:r>
    </w:p>
    <w:p>
      <w:pPr>
        <w:ind w:left="0" w:right="0" w:firstLine="560"/>
        <w:spacing w:before="450" w:after="450" w:line="312" w:lineRule="auto"/>
      </w:pPr>
      <w:r>
        <w:rPr>
          <w:rFonts w:ascii="宋体" w:hAnsi="宋体" w:eastAsia="宋体" w:cs="宋体"/>
          <w:color w:val="000"/>
          <w:sz w:val="28"/>
          <w:szCs w:val="28"/>
        </w:rPr>
        <w:t xml:space="preserve">7、比较文学研究：80年代初，首先倡导恢复比较文学研究，号召建立比较文学的中国学派，为我国比较文学的复兴，作出了巨大贡献。</w:t>
      </w:r>
    </w:p>
    <w:p>
      <w:pPr>
        <w:ind w:left="0" w:right="0" w:firstLine="560"/>
        <w:spacing w:before="450" w:after="450" w:line="312" w:lineRule="auto"/>
      </w:pPr>
      <w:r>
        <w:rPr>
          <w:rFonts w:ascii="宋体" w:hAnsi="宋体" w:eastAsia="宋体" w:cs="宋体"/>
          <w:color w:val="000"/>
          <w:sz w:val="28"/>
          <w:szCs w:val="28"/>
        </w:rPr>
        <w:t xml:space="preserve">8、东方文化研究：从80年代后期开始，极力倡导东方文化研究，主编大型文化丛书《东方文化集成》，约500余，800余册，预计15年完成。</w:t>
      </w:r>
    </w:p>
    <w:p>
      <w:pPr>
        <w:ind w:left="0" w:right="0" w:firstLine="560"/>
        <w:spacing w:before="450" w:after="450" w:line="312" w:lineRule="auto"/>
      </w:pPr>
      <w:r>
        <w:rPr>
          <w:rFonts w:ascii="宋体" w:hAnsi="宋体" w:eastAsia="宋体" w:cs="宋体"/>
          <w:color w:val="000"/>
          <w:sz w:val="28"/>
          <w:szCs w:val="28"/>
        </w:rPr>
        <w:t xml:space="preserve">9、保存和抢救祖国古代典籍：90年代，担任《四库全书存目丛书》、《传世藏书》两部巨型丛书的总编纂。</w:t>
      </w:r>
    </w:p>
    <w:p>
      <w:pPr>
        <w:ind w:left="0" w:right="0" w:firstLine="560"/>
        <w:spacing w:before="450" w:after="450" w:line="312" w:lineRule="auto"/>
      </w:pPr>
      <w:r>
        <w:rPr>
          <w:rFonts w:ascii="宋体" w:hAnsi="宋体" w:eastAsia="宋体" w:cs="宋体"/>
          <w:color w:val="000"/>
          <w:sz w:val="28"/>
          <w:szCs w:val="28"/>
        </w:rPr>
        <w:t xml:space="preserve">10、散文创作：从17岁写散文起，几十年笔耕不辍，已有80余万字之多，钟敬文在庆贺季羡林88岁米寿时说：“文学的最高境界是朴素，季先生的作品就达到了这个境界。他朴素，是因为他真诚。”“我爱先生文品好，如同野老话家常。”</w:t>
      </w:r>
    </w:p>
    <w:p>
      <w:pPr>
        <w:ind w:left="0" w:right="0" w:firstLine="560"/>
        <w:spacing w:before="450" w:after="450" w:line="312" w:lineRule="auto"/>
      </w:pPr>
      <w:r>
        <w:rPr>
          <w:rFonts w:ascii="宋体" w:hAnsi="宋体" w:eastAsia="宋体" w:cs="宋体"/>
          <w:color w:val="000"/>
          <w:sz w:val="28"/>
          <w:szCs w:val="28"/>
        </w:rPr>
        <w:t xml:space="preserve">《〈大事〉偈颂中限定动词的变位》(1941年，系统总结了小乘佛教律典《大事》偈颂所用混合梵语中动词的各种形态调整)、《中世印度语言中语尾-am向-o和-u的转化》(1944年，发现并证明了语尾-am向-o和-u的转化是中世印度西北方言健陀罗语的特点之一)、《原始佛教的语言问题》(1985年)(论证了原始佛典的存在、阐明了原始佛教的语言政策、考证了佛教混合梵语的历史起源和特点等)、《〈福力太子因缘经〉的吐火罗语本的诸异本》(1943年)(开创了一种成功的语义研究方法)、《印度古代语言论集》(1982年)、《吐火罗文a中的三十二相》《敦煌吐鲁番吐火罗语研究导论》《文化交流的轨迹：中华蔗糖史》《东方文学史》《东方文化研究》《禅与东方文化》《东西文化议论集》《世界文化史知识》等。</w:t>
      </w:r>
    </w:p>
    <w:p>
      <w:pPr>
        <w:ind w:left="0" w:right="0" w:firstLine="560"/>
        <w:spacing w:before="450" w:after="450" w:line="312" w:lineRule="auto"/>
      </w:pPr>
      <w:r>
        <w:rPr>
          <w:rFonts w:ascii="宋体" w:hAnsi="宋体" w:eastAsia="宋体" w:cs="宋体"/>
          <w:color w:val="000"/>
          <w:sz w:val="28"/>
          <w:szCs w:val="28"/>
        </w:rPr>
        <w:t xml:space="preserve">《清塘荷韵》《赋得永久的悔》《留德十年》《万泉集》《清华园日记》《牛棚杂忆》《朗润园随笔》《季羡林散文选集》《泰戈尔名作欣赏》《人生絮语》《天竺心影》《季羡林谈读书治学》《季羡林谈师友》《季羡林谈人生》《病榻杂记》《忆往述怀》《留德十年》《新纪元文存》等。</w:t>
      </w:r>
    </w:p>
    <w:p>
      <w:pPr>
        <w:ind w:left="0" w:right="0" w:firstLine="560"/>
        <w:spacing w:before="450" w:after="450" w:line="312" w:lineRule="auto"/>
      </w:pPr>
      <w:r>
        <w:rPr>
          <w:rFonts w:ascii="宋体" w:hAnsi="宋体" w:eastAsia="宋体" w:cs="宋体"/>
          <w:color w:val="000"/>
          <w:sz w:val="28"/>
          <w:szCs w:val="28"/>
        </w:rPr>
        <w:t xml:space="preserve">季羡林在大陆被许多人尊重，并被一些人奉为中国大陆的“国学大师”、“学界泰斗”、“国宝”。对此，季羡林在他的《病榻杂记》中力辞这三顶“桂冠”：“我对哪一部古典，哪一个作家都没有下过死工夫，因为我从来没想成为一个国学家。除了尚能背诵几百首诗词和几十篇古文外;除了尚能在最大的宏观上谈一些与国学有关的自谓是大而有当的问题比如天人合一外，自己的国学知识并没有增加。</w:t>
      </w:r>
    </w:p>
    <w:p>
      <w:pPr>
        <w:ind w:left="0" w:right="0" w:firstLine="560"/>
        <w:spacing w:before="450" w:after="450" w:line="312" w:lineRule="auto"/>
      </w:pPr>
      <w:r>
        <w:rPr>
          <w:rFonts w:ascii="宋体" w:hAnsi="宋体" w:eastAsia="宋体" w:cs="宋体"/>
          <w:color w:val="000"/>
          <w:sz w:val="28"/>
          <w:szCs w:val="28"/>
        </w:rPr>
        <w:t xml:space="preserve">环顾左右，朋友中国学基分子历程的反映。”</w:t>
      </w:r>
    </w:p>
    <w:p>
      <w:pPr>
        <w:ind w:left="0" w:right="0" w:firstLine="560"/>
        <w:spacing w:before="450" w:after="450" w:line="312" w:lineRule="auto"/>
      </w:pPr>
      <w:r>
        <w:rPr>
          <w:rFonts w:ascii="宋体" w:hAnsi="宋体" w:eastAsia="宋体" w:cs="宋体"/>
          <w:color w:val="000"/>
          <w:sz w:val="28"/>
          <w:szCs w:val="28"/>
        </w:rPr>
        <w:t xml:space="preserve">曾五次看望季羡林。他称：“您最大的特点就是一生笔耕不辍，桃李不言，下自成蹊。您写的作品，如行云流水，叙事真实，传承精神，非常耐读。”“您写的几本书，不仅是个人一生的写照，也是近百年来中国知识分子历程的反映。……您在最困难的时候，包括在‘牛棚’挨整的时候，也没有丢掉自己的信仰。”“您一生坎坷，敢说真话，直抒己见，这是值得人们学习的。”</w:t>
      </w:r>
    </w:p>
    <w:p>
      <w:pPr>
        <w:ind w:left="0" w:right="0" w:firstLine="560"/>
        <w:spacing w:before="450" w:after="450" w:line="312" w:lineRule="auto"/>
      </w:pPr>
      <w:r>
        <w:rPr>
          <w:rFonts w:ascii="宋体" w:hAnsi="宋体" w:eastAsia="宋体" w:cs="宋体"/>
          <w:color w:val="000"/>
          <w:sz w:val="28"/>
          <w:szCs w:val="28"/>
        </w:rPr>
        <w:t xml:space="preserve">1929年，季羡林与彭德华结为夫妻。他们的结合是父母之命，媒妁之言。彭德华她自幼丧母，只有小学文化水平，是一个真正善良的人，一生没有跟任何人发过脾气。上对公婆，她真正尽了孝道。下对子女，她真正做到了慈母。中对丈夫，她绝对忠诚，绝对服从，绝对爱。</w:t>
      </w:r>
    </w:p>
    <w:p>
      <w:pPr>
        <w:ind w:left="0" w:right="0" w:firstLine="560"/>
        <w:spacing w:before="450" w:after="450" w:line="312" w:lineRule="auto"/>
      </w:pPr>
      <w:r>
        <w:rPr>
          <w:rFonts w:ascii="宋体" w:hAnsi="宋体" w:eastAsia="宋体" w:cs="宋体"/>
          <w:color w:val="000"/>
          <w:sz w:val="28"/>
          <w:szCs w:val="28"/>
        </w:rPr>
        <w:t xml:space="preserve">同年，季羡林在经济濒于破产时获得一个到德国去留学的机会。季羡林这一走就是十一年。这十一年当中，季羡林的老祖(季羡林的婶母)苦苦挣扎，摆过小摊，卖过破烂，勉强维持着一家人的生计。季羡林他婶母出身中医世家，从小学会了一套治病的手段。因自幼丧母，没人替她操心，耽误了出嫁的黄金时刻，成了“老姑娘”。年近四十才嫁给季羡林的叔父做续弦。</w:t>
      </w:r>
    </w:p>
    <w:p>
      <w:pPr>
        <w:ind w:left="0" w:right="0" w:firstLine="560"/>
        <w:spacing w:before="450" w:after="450" w:line="312" w:lineRule="auto"/>
      </w:pPr>
      <w:r>
        <w:rPr>
          <w:rFonts w:ascii="宋体" w:hAnsi="宋体" w:eastAsia="宋体" w:cs="宋体"/>
          <w:color w:val="000"/>
          <w:sz w:val="28"/>
          <w:szCs w:val="28"/>
        </w:rPr>
        <w:t xml:space="preserve">1995年，季羡林父子之间的矛盾开始表面化了，并最终决裂，13年不曾相见。13年后，双方终于冰释前嫌。2024年，季老住进301医院前，他想见季老很方便。在2024年后，他再想见季老时，确实受到了“某些人”的阻挠。终于在2024年，季承见到了已经97岁的父亲，并一直陪在父亲左右。</w:t>
      </w:r>
    </w:p>
    <w:p>
      <w:pPr>
        <w:ind w:left="0" w:right="0" w:firstLine="560"/>
        <w:spacing w:before="450" w:after="450" w:line="312" w:lineRule="auto"/>
      </w:pPr>
      <w:r>
        <w:rPr>
          <w:rFonts w:ascii="宋体" w:hAnsi="宋体" w:eastAsia="宋体" w:cs="宋体"/>
          <w:color w:val="000"/>
          <w:sz w:val="28"/>
          <w:szCs w:val="28"/>
        </w:rPr>
        <w:t xml:space="preserve">季羡林的家庭成员，除了人以外，还有几只猫。季家所养的第一只猫，名叫虎子。虎子的脾气像老虎般暴烈，但是对季家三口人却十分温顺，晚上经常睡在季羡林的被子上。</w:t>
      </w:r>
    </w:p>
    <w:p>
      <w:pPr>
        <w:ind w:left="0" w:right="0" w:firstLine="560"/>
        <w:spacing w:before="450" w:after="450" w:line="312" w:lineRule="auto"/>
      </w:pPr>
      <w:r>
        <w:rPr>
          <w:rFonts w:ascii="黑体" w:hAnsi="黑体" w:eastAsia="黑体" w:cs="黑体"/>
          <w:color w:val="000000"/>
          <w:sz w:val="34"/>
          <w:szCs w:val="34"/>
          <w:b w:val="1"/>
          <w:bCs w:val="1"/>
        </w:rPr>
        <w:t xml:space="preserve">读懂人生的三本书篇八</w:t>
      </w:r>
    </w:p>
    <w:p>
      <w:pPr>
        <w:ind w:left="0" w:right="0" w:firstLine="560"/>
        <w:spacing w:before="450" w:after="450" w:line="312" w:lineRule="auto"/>
      </w:pPr>
      <w:r>
        <w:rPr>
          <w:rFonts w:ascii="宋体" w:hAnsi="宋体" w:eastAsia="宋体" w:cs="宋体"/>
          <w:color w:val="000"/>
          <w:sz w:val="28"/>
          <w:szCs w:val="28"/>
        </w:rPr>
        <w:t xml:space="preserve">《战争与和平》是一部现实主义的、英雄史诗式的长篇小说。怍品围绕1812 年俄国的卫国战争，以宏伟的构思、气势磅礴的叙述和卓越的艺术描写，从战争与和平两方面来表现俄国人民与拿破仑侵略者、俄国社会制度与人民意愿之间的矛盾，肯定了俄国人民在战争中的伟大历史作用，描绘了一幅波澜壮阔的历史大画卷，被誉为“世界上最伟大的长篇小说”。</w:t>
      </w:r>
    </w:p>
    <w:p>
      <w:pPr>
        <w:ind w:left="0" w:right="0" w:firstLine="560"/>
        <w:spacing w:before="450" w:after="450" w:line="312" w:lineRule="auto"/>
      </w:pPr>
      <w:r>
        <w:rPr>
          <w:rFonts w:ascii="宋体" w:hAnsi="宋体" w:eastAsia="宋体" w:cs="宋体"/>
          <w:color w:val="000"/>
          <w:sz w:val="28"/>
          <w:szCs w:val="28"/>
        </w:rPr>
        <w:t xml:space="preserve">列夫·托尔斯泰是19世纪俄国最杰出的批判现实主义作家，公认的世界上最伟大的小说家之一，是文艺复兴以来唯一能挑战荷马、但丁、莎士比亚的伟大作家，与巴尔扎克一起被称为现实主义文学中两座最高、最辉煌的峰峦。</w:t>
      </w:r>
    </w:p>
    <w:p>
      <w:pPr>
        <w:ind w:left="0" w:right="0" w:firstLine="560"/>
        <w:spacing w:before="450" w:after="450" w:line="312" w:lineRule="auto"/>
      </w:pPr>
      <w:r>
        <w:rPr>
          <w:rFonts w:ascii="宋体" w:hAnsi="宋体" w:eastAsia="宋体" w:cs="宋体"/>
          <w:color w:val="000"/>
          <w:sz w:val="28"/>
          <w:szCs w:val="28"/>
        </w:rPr>
        <w:t xml:space="preserve">法国作家福楼拜在读完《战争与和平》以后，深深折服于托尔斯泰的神笔，惊呼：“这是莎士比亚，是莎士比亚！”</w:t>
      </w:r>
    </w:p>
    <w:p>
      <w:pPr>
        <w:ind w:left="0" w:right="0" w:firstLine="560"/>
        <w:spacing w:before="450" w:after="450" w:line="312" w:lineRule="auto"/>
      </w:pPr>
      <w:r>
        <w:rPr>
          <w:rFonts w:ascii="宋体" w:hAnsi="宋体" w:eastAsia="宋体" w:cs="宋体"/>
          <w:color w:val="000"/>
          <w:sz w:val="28"/>
          <w:szCs w:val="28"/>
        </w:rPr>
        <w:t xml:space="preserve">no.2羊皮卷</w:t>
      </w:r>
    </w:p>
    <w:p>
      <w:pPr>
        <w:ind w:left="0" w:right="0" w:firstLine="560"/>
        <w:spacing w:before="450" w:after="450" w:line="312" w:lineRule="auto"/>
      </w:pPr>
      <w:r>
        <w:rPr>
          <w:rFonts w:ascii="宋体" w:hAnsi="宋体" w:eastAsia="宋体" w:cs="宋体"/>
          <w:color w:val="000"/>
          <w:sz w:val="28"/>
          <w:szCs w:val="28"/>
        </w:rPr>
        <w:t xml:space="preserve">一本帮助你获得成功与财富，改变命运，走向幸福生活的书。</w:t>
      </w:r>
    </w:p>
    <w:p>
      <w:pPr>
        <w:ind w:left="0" w:right="0" w:firstLine="560"/>
        <w:spacing w:before="450" w:after="450" w:line="312" w:lineRule="auto"/>
      </w:pPr>
      <w:r>
        <w:rPr>
          <w:rFonts w:ascii="宋体" w:hAnsi="宋体" w:eastAsia="宋体" w:cs="宋体"/>
          <w:color w:val="000"/>
          <w:sz w:val="28"/>
          <w:szCs w:val="28"/>
        </w:rPr>
        <w:t xml:space="preserve">《羊皮卷》犹如一炷明烛，照亮你的人生之路。</w:t>
      </w:r>
    </w:p>
    <w:p>
      <w:pPr>
        <w:ind w:left="0" w:right="0" w:firstLine="560"/>
        <w:spacing w:before="450" w:after="450" w:line="312" w:lineRule="auto"/>
      </w:pPr>
      <w:r>
        <w:rPr>
          <w:rFonts w:ascii="宋体" w:hAnsi="宋体" w:eastAsia="宋体" w:cs="宋体"/>
          <w:color w:val="000"/>
          <w:sz w:val="28"/>
          <w:szCs w:val="28"/>
        </w:rPr>
        <w:t xml:space="preserve">每个时代都会产生自己“有力量的文学”的作品，这些作品充满智慧、灵感和爱心，蕴涵着巨大的力量，曾经改变了无数人的生活命运。《羊皮卷》辑录的15部伟大励志书就是这样的作品，它们阐述的人生哲理和成功理念，能够鼓舞千千万万成功人士再攀高峰，更激励无数困境中的人们重获信心和勇气，向命运挑战，获取人生应享有的成功、财富和幸福。</w:t>
      </w:r>
    </w:p>
    <w:p>
      <w:pPr>
        <w:ind w:left="0" w:right="0" w:firstLine="560"/>
        <w:spacing w:before="450" w:after="450" w:line="312" w:lineRule="auto"/>
      </w:pPr>
      <w:r>
        <w:rPr>
          <w:rFonts w:ascii="宋体" w:hAnsi="宋体" w:eastAsia="宋体" w:cs="宋体"/>
          <w:color w:val="000"/>
          <w:sz w:val="28"/>
          <w:szCs w:val="28"/>
        </w:rPr>
        <w:t xml:space="preserve">一本羊皮卷，15部伟大励志书，带给你智慧和财富，引导你走向成功和幸福，值得你一生珍藏。</w:t>
      </w:r>
    </w:p>
    <w:p>
      <w:pPr>
        <w:ind w:left="0" w:right="0" w:firstLine="560"/>
        <w:spacing w:before="450" w:after="450" w:line="312" w:lineRule="auto"/>
      </w:pPr>
      <w:r>
        <w:rPr>
          <w:rFonts w:ascii="宋体" w:hAnsi="宋体" w:eastAsia="宋体" w:cs="宋体"/>
          <w:color w:val="000"/>
          <w:sz w:val="28"/>
          <w:szCs w:val="28"/>
        </w:rPr>
        <w:t xml:space="preserve">no.3物种起源</w:t>
      </w:r>
    </w:p>
    <w:p>
      <w:pPr>
        <w:ind w:left="0" w:right="0" w:firstLine="560"/>
        <w:spacing w:before="450" w:after="450" w:line="312" w:lineRule="auto"/>
      </w:pPr>
      <w:r>
        <w:rPr>
          <w:rFonts w:ascii="宋体" w:hAnsi="宋体" w:eastAsia="宋体" w:cs="宋体"/>
          <w:color w:val="000"/>
          <w:sz w:val="28"/>
          <w:szCs w:val="28"/>
        </w:rPr>
        <w:t xml:space="preserve">早在达尔文之前，就已经有人提出过进化的观点。但是真正使生物进化论为世人所关注的是达尔文于1859年出版的《物种起源 》，因为这本书的结论建立在大量的第一手考查资料基础之上。这本书不仅带来了生物科学的根本变革，而且使人们的世界观发生了重大的改变。达尔文是在\"贝格尔号\"舰上担任博物学家时进行的五年航海考查时期，通过考查和对比各地的物种性状，得到了物种渐变的结论。航海结束后，达尔文又通过搜集动物和植物在家养条件下发生变异的材料，根据人工选择的原理得到了自然选择的思想。遗传变异、生存斗争、自然选择学说是《物种起源》一书的主要内容。</w:t>
      </w:r>
    </w:p>
    <w:p>
      <w:pPr>
        <w:ind w:left="0" w:right="0" w:firstLine="560"/>
        <w:spacing w:before="450" w:after="450" w:line="312" w:lineRule="auto"/>
      </w:pPr>
      <w:r>
        <w:rPr>
          <w:rFonts w:ascii="宋体" w:hAnsi="宋体" w:eastAsia="宋体" w:cs="宋体"/>
          <w:color w:val="000"/>
          <w:sz w:val="28"/>
          <w:szCs w:val="28"/>
        </w:rPr>
        <w:t xml:space="preserve">no.4一千零一夜</w:t>
      </w:r>
    </w:p>
    <w:p>
      <w:pPr>
        <w:ind w:left="0" w:right="0" w:firstLine="560"/>
        <w:spacing w:before="450" w:after="450" w:line="312" w:lineRule="auto"/>
      </w:pPr>
      <w:r>
        <w:rPr>
          <w:rFonts w:ascii="宋体" w:hAnsi="宋体" w:eastAsia="宋体" w:cs="宋体"/>
          <w:color w:val="000"/>
          <w:sz w:val="28"/>
          <w:szCs w:val="28"/>
        </w:rPr>
        <w:t xml:space="preserve">全书故事约二百多个。每个大故事可包含若干夜，每夜可包含数个小故事。中国古代曾将阿拉伯国家称作“天方之国”。西方国家有时将《一千零一夜》译作《阿拉伯之夜》。</w:t>
      </w:r>
    </w:p>
    <w:p>
      <w:pPr>
        <w:ind w:left="0" w:right="0" w:firstLine="560"/>
        <w:spacing w:before="450" w:after="450" w:line="312" w:lineRule="auto"/>
      </w:pPr>
      <w:r>
        <w:rPr>
          <w:rFonts w:ascii="宋体" w:hAnsi="宋体" w:eastAsia="宋体" w:cs="宋体"/>
          <w:color w:val="000"/>
          <w:sz w:val="28"/>
          <w:szCs w:val="28"/>
        </w:rPr>
        <w:t xml:space="preserve">《一千零一夜》的故事种类繁多，色彩斑斓。出场人物除各种神魔、精灵外，几乎涉及到社会上各个阶层和各种职业，诸如帝王将相、王子公主、商贾渔夫、裁缝僧人、贩夫走卒、工匠艺人、奴隶婢女……无所不有。多数故事具有神幻色彩，波诡云谲，瞬息万变。神话，在这里成了表现社会生活的某种特殊艺术手段。透过蒙在故事中神秘莫测的外衣，可以窥见古代阿拉伯社会生活的种种场景，特别是广大人民群众在其中寄托的美好思想感情、愿望和追求。</w:t>
      </w:r>
    </w:p>
    <w:p>
      <w:pPr>
        <w:ind w:left="0" w:right="0" w:firstLine="560"/>
        <w:spacing w:before="450" w:after="450" w:line="312" w:lineRule="auto"/>
      </w:pPr>
      <w:r>
        <w:rPr>
          <w:rFonts w:ascii="宋体" w:hAnsi="宋体" w:eastAsia="宋体" w:cs="宋体"/>
          <w:color w:val="000"/>
          <w:sz w:val="28"/>
          <w:szCs w:val="28"/>
        </w:rPr>
        <w:t xml:space="preserve">no.5全球通史</w:t>
      </w:r>
    </w:p>
    <w:p>
      <w:pPr>
        <w:ind w:left="0" w:right="0" w:firstLine="560"/>
        <w:spacing w:before="450" w:after="450" w:line="312" w:lineRule="auto"/>
      </w:pPr>
      <w:r>
        <w:rPr>
          <w:rFonts w:ascii="宋体" w:hAnsi="宋体" w:eastAsia="宋体" w:cs="宋体"/>
          <w:color w:val="000"/>
          <w:sz w:val="28"/>
          <w:szCs w:val="28"/>
        </w:rPr>
        <w:t xml:space="preserve">近年来，在用全球观点或包含全球内容重新进行世界史写作的尝试中，最具有推动作用的那些著作恰恰是由历史学家个人独立完成的，其中以斯塔夫里阿诺斯的《全球通史》最为著名。斯塔夫里阿诺斯的这部潜心力作自1970年初版问世以来，赞誉如潮，被译成多种语言流传于世，可谓经典之中的经典。后经作者多次修订增补，现已更新至第7版，在保留原文精华的基础上，又融入了时新的研究成果，使这部名著在内容和体系上更加完善。</w:t>
      </w:r>
    </w:p>
    <w:p>
      <w:pPr>
        <w:ind w:left="0" w:right="0" w:firstLine="560"/>
        <w:spacing w:before="450" w:after="450" w:line="312" w:lineRule="auto"/>
      </w:pPr>
      <w:r>
        <w:rPr>
          <w:rFonts w:ascii="宋体" w:hAnsi="宋体" w:eastAsia="宋体" w:cs="宋体"/>
          <w:color w:val="000"/>
          <w:sz w:val="28"/>
          <w:szCs w:val="28"/>
        </w:rPr>
        <w:t xml:space="preserve">尤其值得一提的是，作者文笔隽永、笔力深厚、才思横溢，整部著作前后一贯。</w:t>
      </w:r>
    </w:p>
    <w:p>
      <w:pPr>
        <w:ind w:left="0" w:right="0" w:firstLine="560"/>
        <w:spacing w:before="450" w:after="450" w:line="312" w:lineRule="auto"/>
      </w:pPr>
      <w:r>
        <w:rPr>
          <w:rFonts w:ascii="宋体" w:hAnsi="宋体" w:eastAsia="宋体" w:cs="宋体"/>
          <w:color w:val="000"/>
          <w:sz w:val="28"/>
          <w:szCs w:val="28"/>
        </w:rPr>
        <w:t xml:space="preserve">no.6资治通鉴</w:t>
      </w:r>
    </w:p>
    <w:p>
      <w:pPr>
        <w:ind w:left="0" w:right="0" w:firstLine="560"/>
        <w:spacing w:before="450" w:after="450" w:line="312" w:lineRule="auto"/>
      </w:pPr>
      <w:r>
        <w:rPr>
          <w:rFonts w:ascii="宋体" w:hAnsi="宋体" w:eastAsia="宋体" w:cs="宋体"/>
          <w:color w:val="000"/>
          <w:sz w:val="28"/>
          <w:szCs w:val="28"/>
        </w:rPr>
        <w:t xml:space="preserve">《资治通鉴》既是一部伟大的史学著作，也是一部伟大的文学著作，在这部巨著中，作者运用敏锐深刻的观察力和匠心独具的艺术手法，不仅形象生动地展现了波澜壮阔的社会生活画面，而且成功地塑造了大量栩栩如生的历史人物形象。</w:t>
      </w:r>
    </w:p>
    <w:p>
      <w:pPr>
        <w:ind w:left="0" w:right="0" w:firstLine="560"/>
        <w:spacing w:before="450" w:after="450" w:line="312" w:lineRule="auto"/>
      </w:pPr>
      <w:r>
        <w:rPr>
          <w:rFonts w:ascii="宋体" w:hAnsi="宋体" w:eastAsia="宋体" w:cs="宋体"/>
          <w:color w:val="000"/>
          <w:sz w:val="28"/>
          <w:szCs w:val="28"/>
        </w:rPr>
        <w:t xml:space="preserve">《资治通鉴》在千年的流行过程中，它的学术人才社会价值被越来越多的人所认识。建国以来，特别是改革开入以来《资治通鉴》的各种版本层出不穷，但质量较高 的却所见甚少，可谓“风毛麟角”。而相当一部分版本是不负责任的粗制滥造，或断章取义，或妄如评注，贻误读者。</w:t>
      </w:r>
    </w:p>
    <w:p>
      <w:pPr>
        <w:ind w:left="0" w:right="0" w:firstLine="560"/>
        <w:spacing w:before="450" w:after="450" w:line="312" w:lineRule="auto"/>
      </w:pPr>
      <w:r>
        <w:rPr>
          <w:rFonts w:ascii="宋体" w:hAnsi="宋体" w:eastAsia="宋体" w:cs="宋体"/>
          <w:color w:val="000"/>
          <w:sz w:val="28"/>
          <w:szCs w:val="28"/>
        </w:rPr>
        <w:t xml:space="preserve">no.7红楼梦</w:t>
      </w:r>
    </w:p>
    <w:p>
      <w:pPr>
        <w:ind w:left="0" w:right="0" w:firstLine="560"/>
        <w:spacing w:before="450" w:after="450" w:line="312" w:lineRule="auto"/>
      </w:pPr>
      <w:r>
        <w:rPr>
          <w:rFonts w:ascii="宋体" w:hAnsi="宋体" w:eastAsia="宋体" w:cs="宋体"/>
          <w:color w:val="000"/>
          <w:sz w:val="28"/>
          <w:szCs w:val="28"/>
        </w:rPr>
        <w:t xml:space="preserve">《红楼梦》原名《石头记》。作品以贾、史、王、薛四大家族为背景，以贾宝玉、林黛玉的爱情悲剧为主要线索，着重描写了贾家荣、宁二府由盛到衰的过程，广泛反映了当时的社会矛盾和阶级斗争，对封建礼教进行了批判。作品语言优美生动，善于刻画人物，塑造了许多富有典型性格的艺术形象。全书规模宏大，结构严谨，是我国古代长篇小说中的现实主义的高峰。</w:t>
      </w:r>
    </w:p>
    <w:p>
      <w:pPr>
        <w:ind w:left="0" w:right="0" w:firstLine="560"/>
        <w:spacing w:before="450" w:after="450" w:line="312" w:lineRule="auto"/>
      </w:pPr>
      <w:r>
        <w:rPr>
          <w:rFonts w:ascii="宋体" w:hAnsi="宋体" w:eastAsia="宋体" w:cs="宋体"/>
          <w:color w:val="000"/>
          <w:sz w:val="28"/>
          <w:szCs w:val="28"/>
        </w:rPr>
        <w:t xml:space="preserve">满纸荒。唐言，一把辛酸泪！都云作者痴，谁解其中味？ 一部妇孺皆知的《红楼梦》可谓凝聚了曹雪芹一生的心血。小说以贾宝玉、林黛玉的爱情悲剧为主线，驾构出了贾、王、史、薛四大家族的兴衰史。鲜活的人物、凄美的爱情，是一部读不完、说不尽的千古奇书。</w:t>
      </w:r>
    </w:p>
    <w:p>
      <w:pPr>
        <w:ind w:left="0" w:right="0" w:firstLine="560"/>
        <w:spacing w:before="450" w:after="450" w:line="312" w:lineRule="auto"/>
      </w:pPr>
      <w:r>
        <w:rPr>
          <w:rFonts w:ascii="宋体" w:hAnsi="宋体" w:eastAsia="宋体" w:cs="宋体"/>
          <w:color w:val="000"/>
          <w:sz w:val="28"/>
          <w:szCs w:val="28"/>
        </w:rPr>
        <w:t xml:space="preserve">no.8老人与海</w:t>
      </w:r>
    </w:p>
    <w:p>
      <w:pPr>
        <w:ind w:left="0" w:right="0" w:firstLine="560"/>
        <w:spacing w:before="450" w:after="450" w:line="312" w:lineRule="auto"/>
      </w:pPr>
      <w:r>
        <w:rPr>
          <w:rFonts w:ascii="宋体" w:hAnsi="宋体" w:eastAsia="宋体" w:cs="宋体"/>
          <w:color w:val="000"/>
          <w:sz w:val="28"/>
          <w:szCs w:val="28"/>
        </w:rPr>
        <w:t xml:space="preserve">老渔夫桑提亚哥在连续八十四天没捕到鱼的情况下，终于独自钓上了一条大马林鱼，但这鱼实在大，把他的小船在海上拖了三天才筋疲力尽，被他杀死了绑在小船的一边，在归程中一再遭到鲨鱼的袭击，最后回港时只剩鱼头鱼尾和一条脊骨。海明威说：“我试图描写一个真正的老人，一个真正的孩子，真正的大海，一条真正的鱼和许多真正的鲨鱼。然而，如果我能写得足够逼真的话，他们也能代表许多其他事物。</w:t>
      </w:r>
    </w:p>
    <w:p>
      <w:pPr>
        <w:ind w:left="0" w:right="0" w:firstLine="560"/>
        <w:spacing w:before="450" w:after="450" w:line="312" w:lineRule="auto"/>
      </w:pPr>
      <w:r>
        <w:rPr>
          <w:rFonts w:ascii="宋体" w:hAnsi="宋体" w:eastAsia="宋体" w:cs="宋体"/>
          <w:color w:val="000"/>
          <w:sz w:val="28"/>
          <w:szCs w:val="28"/>
        </w:rPr>
        <w:t xml:space="preserve">no.9圣经</w:t>
      </w:r>
    </w:p>
    <w:p>
      <w:pPr>
        <w:ind w:left="0" w:right="0" w:firstLine="560"/>
        <w:spacing w:before="450" w:after="450" w:line="312" w:lineRule="auto"/>
      </w:pPr>
      <w:r>
        <w:rPr>
          <w:rFonts w:ascii="宋体" w:hAnsi="宋体" w:eastAsia="宋体" w:cs="宋体"/>
          <w:color w:val="000"/>
          <w:sz w:val="28"/>
          <w:szCs w:val="28"/>
        </w:rPr>
        <w:t xml:space="preserve">《圣经》是犹太人和基督徒的圣书，对西方人的精神和文化影响深远。《圣经故事》一书叙述的便是《圣经》中的故事，分《旧约篇》和《新约篇》。其中《旧约篇》讲述了创世之初，上帝耶和华创造亚当、夏娃以及他们的后人如何形成以色列民族，并在“上帝应许之地”建立和发展自己的王国等故事。《新约篇》讲述了基督耶稣的诞生、传播上帝福音和被犹大出卖并被处死以及使徒们传教等故事。</w:t>
      </w:r>
    </w:p>
    <w:p>
      <w:pPr>
        <w:ind w:left="0" w:right="0" w:firstLine="560"/>
        <w:spacing w:before="450" w:after="450" w:line="312" w:lineRule="auto"/>
      </w:pPr>
      <w:r>
        <w:rPr>
          <w:rFonts w:ascii="宋体" w:hAnsi="宋体" w:eastAsia="宋体" w:cs="宋体"/>
          <w:color w:val="000"/>
          <w:sz w:val="28"/>
          <w:szCs w:val="28"/>
        </w:rPr>
        <w:t xml:space="preserve">《圣经》是世界上流传范围最广、对人类影响最大、在全球发行量最多的一部书，它不仅是一部宗教经典，也是整个西方文明的基石，对西方社会、政治、教育、思想等方面产生了深远影响。</w:t>
      </w:r>
    </w:p>
    <w:p>
      <w:pPr>
        <w:ind w:left="0" w:right="0" w:firstLine="560"/>
        <w:spacing w:before="450" w:after="450" w:line="312" w:lineRule="auto"/>
      </w:pPr>
      <w:r>
        <w:rPr>
          <w:rFonts w:ascii="宋体" w:hAnsi="宋体" w:eastAsia="宋体" w:cs="宋体"/>
          <w:color w:val="000"/>
          <w:sz w:val="28"/>
          <w:szCs w:val="28"/>
        </w:rPr>
        <w:t xml:space="preserve">no.10论语</w:t>
      </w:r>
    </w:p>
    <w:p>
      <w:pPr>
        <w:ind w:left="0" w:right="0" w:firstLine="560"/>
        <w:spacing w:before="450" w:after="450" w:line="312" w:lineRule="auto"/>
      </w:pPr>
      <w:r>
        <w:rPr>
          <w:rFonts w:ascii="宋体" w:hAnsi="宋体" w:eastAsia="宋体" w:cs="宋体"/>
          <w:color w:val="000"/>
          <w:sz w:val="28"/>
          <w:szCs w:val="28"/>
        </w:rPr>
        <w:t xml:space="preserve">本书是中国古代儒家的一部重要经典，是孔子弟子及其再传弟子关于孔子言行的记录。这部书大约最后编定于战国初期。因其成于众手，具体作者已难考定，但它集中地反映了孔子的思想。</w:t>
      </w:r>
    </w:p>
    <w:p>
      <w:pPr>
        <w:ind w:left="0" w:right="0" w:firstLine="560"/>
        <w:spacing w:before="450" w:after="450" w:line="312" w:lineRule="auto"/>
      </w:pPr>
      <w:r>
        <w:rPr>
          <w:rFonts w:ascii="宋体" w:hAnsi="宋体" w:eastAsia="宋体" w:cs="宋体"/>
          <w:color w:val="000"/>
          <w:sz w:val="28"/>
          <w:szCs w:val="28"/>
        </w:rPr>
        <w:t xml:space="preserve">《论语》为语录体文集，主要记载孔子及其弟子的言行，因此称为语”。此书成于众手。早在春秋后期孔子设坛讲学时期，其主体内容就已初始创成；经由孔子弟子和再传弟子的代代传授，并逐渐将传诵的孔门语录言行记录下来，集腋成裘；最终在战国初年汇辑论纂以成书，因此称为“论”。儒家原始经典之一，是了解孔子哲学、政治、教育、伦理、文化主张及其学说的最直接、最可靠的资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2025-01-16T06:55:48+08:00</dcterms:created>
  <dcterms:modified xsi:type="dcterms:W3CDTF">2025-01-16T06:55:48+08:00</dcterms:modified>
</cp:coreProperties>
</file>

<file path=docProps/custom.xml><?xml version="1.0" encoding="utf-8"?>
<Properties xmlns="http://schemas.openxmlformats.org/officeDocument/2006/custom-properties" xmlns:vt="http://schemas.openxmlformats.org/officeDocument/2006/docPropsVTypes"/>
</file>