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2024年民政办工作计划 民政工作计划(实用9篇)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我给大家整理了一些优质的计划书范文，希望对大家能够有所帮助。民政办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民政办工作计划篇一</w:t>
      </w:r>
    </w:p>
    <w:p>
      <w:pPr>
        <w:ind w:left="0" w:right="0" w:firstLine="560"/>
        <w:spacing w:before="450" w:after="450" w:line="312" w:lineRule="auto"/>
      </w:pPr>
      <w:r>
        <w:rPr>
          <w:rFonts w:ascii="宋体" w:hAnsi="宋体" w:eastAsia="宋体" w:cs="宋体"/>
          <w:color w:val="000"/>
          <w:sz w:val="28"/>
          <w:szCs w:val="28"/>
        </w:rPr>
        <w:t xml:space="preserve">根据20xx年我局整体工作思路：紧紧围绕贯彻落实十八届四中全会精神，以县委县政府中心工作为重点，以党的群众路线教育实践活动为契机，积极践行“以人为本，为民解困、为民服务”的民政宗旨，围绕中心工作，切实履行好民政职能，加强法治建设、健全发展机制、提升服务效能，努力发挥民政在社会建设中的骨干作用。20xx年婚姻登记工作，继续坚持以“依法行政，为民服务”为宗旨，继续巩固和拓展规范化的成果，开拓创新，深化改革，狠抓落实，一流服务，努力提升婚姻登记机关的良好形象。特拟定20xx年婚姻登记工作计划如下：</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通过宣传栏、发放告知单、印制《婚姻法》、《婚姻登记条例》册子等形式开展宣传。继续开展丰富多样和群众喜闻乐见的婚姻法律法规宣传，让广大群众了解婚姻登记制度的基本精神，不断增强遵守《婚姻法》和《婚姻登记条例》的自觉性。</w:t>
      </w:r>
    </w:p>
    <w:p>
      <w:pPr>
        <w:ind w:left="0" w:right="0" w:firstLine="560"/>
        <w:spacing w:before="450" w:after="450" w:line="312" w:lineRule="auto"/>
      </w:pPr>
      <w:r>
        <w:rPr>
          <w:rFonts w:ascii="宋体" w:hAnsi="宋体" w:eastAsia="宋体" w:cs="宋体"/>
          <w:color w:val="000"/>
          <w:sz w:val="28"/>
          <w:szCs w:val="28"/>
        </w:rPr>
        <w:t xml:space="preserve">一是进一步提升婚姻登记管理服务水平，开展网络登记服务，补录婚姻登记电子档案，使婚姻登记信息实现全国联网，积极配合相关部门做好免费自愿婚前医学检查和优生优育的宣传工作。</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深入落实十八届四中全会精神，促进依法执政、依法行政，通过深入开展法律宣传活动，组织广大市民全面学习政策和法律法规等形式，不断强化和提高婚姻登记人员依法管理意识和管理水平，切实做到依法行政、依法管理、依法办事。</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宋体" w:hAnsi="宋体" w:eastAsia="宋体" w:cs="宋体"/>
          <w:color w:val="000"/>
          <w:sz w:val="28"/>
          <w:szCs w:val="28"/>
        </w:rPr>
        <w:t xml:space="preserve">加强档案管理，按规定装订婚姻档案，保证婚姻登记档案的完整性。</w:t>
      </w:r>
    </w:p>
    <w:p>
      <w:pPr>
        <w:ind w:left="0" w:right="0" w:firstLine="560"/>
        <w:spacing w:before="450" w:after="450" w:line="312" w:lineRule="auto"/>
      </w:pPr>
      <w:r>
        <w:rPr>
          <w:rFonts w:ascii="宋体" w:hAnsi="宋体" w:eastAsia="宋体" w:cs="宋体"/>
          <w:color w:val="000"/>
          <w:sz w:val="28"/>
          <w:szCs w:val="28"/>
        </w:rPr>
        <w:t xml:space="preserve">总之，在工作中要积极创新，服务发展大局，加强业务学习，要进一步加强依法登记，严把登记关，严把程序关，为当事人服好务，从而促进我县婚姻登记工作迈上新台阶。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民政办工作计划篇二</w:t>
      </w:r>
    </w:p>
    <w:p>
      <w:pPr>
        <w:ind w:left="0" w:right="0" w:firstLine="560"/>
        <w:spacing w:before="450" w:after="450" w:line="312" w:lineRule="auto"/>
      </w:pPr>
      <w:r>
        <w:rPr>
          <w:rFonts w:ascii="宋体" w:hAnsi="宋体" w:eastAsia="宋体" w:cs="宋体"/>
          <w:color w:val="000"/>
          <w:sz w:val="28"/>
          <w:szCs w:val="28"/>
        </w:rPr>
        <w:t xml:space="preserve">各村民委员会、乡级各部门：</w:t>
      </w:r>
    </w:p>
    <w:p>
      <w:pPr>
        <w:ind w:left="0" w:right="0" w:firstLine="560"/>
        <w:spacing w:before="450" w:after="450" w:line="312" w:lineRule="auto"/>
      </w:pPr>
      <w:r>
        <w:rPr>
          <w:rFonts w:ascii="宋体" w:hAnsi="宋体" w:eastAsia="宋体" w:cs="宋体"/>
          <w:color w:val="000"/>
          <w:sz w:val="28"/>
          <w:szCs w:val="28"/>
        </w:rPr>
        <w:t xml:space="preserve">**年是城乡环境综合整治的关键年，我乡民政工作总的要求是：在乡党委，政府的正确领导下，在市民政局的具体指导下，把关注民生，改善民生作为最基本的要求，突出重点，培育亮点，同时要进一步抓好创建省级“村民自治模范市”的创建工作，有力推动和促进我乡民政工作上台阶，努力为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各级各部门要认真解决人民群众最关心、最直接、最现实的利益问题。一是要抓好救灾救助工作，救灾要及时，有灾必报，要实事求是，不能无灾小报，小灾大报，弄虚作假;并严格执行灾情速报制度，切实提高灾害救助的各项工作及灾后重建的规划和方案。农村特困无房户的全面调查核实。确保农村困难群众“住有所居”。三是加强农村五保的供养工作，各村要认真做好五保对象应保尽保。四是加强城乡低保工作，各部门要严格执行动态管理下的应保尽保，城镇低保坚持总量控制下的应保尽保，坚持进一退一的原则，先退后进的原则。农村低保加大扩大面，坚持7天公示后再报政府，政府在公示7天后，无意见，再填表上报民政局，同时入保人必须本人申请。</w:t>
      </w:r>
    </w:p>
    <w:p>
      <w:pPr>
        <w:ind w:left="0" w:right="0" w:firstLine="560"/>
        <w:spacing w:before="450" w:after="450" w:line="312" w:lineRule="auto"/>
      </w:pPr>
      <w:r>
        <w:rPr>
          <w:rFonts w:ascii="宋体" w:hAnsi="宋体" w:eastAsia="宋体" w:cs="宋体"/>
          <w:color w:val="000"/>
          <w:sz w:val="28"/>
          <w:szCs w:val="28"/>
        </w:rPr>
        <w:t xml:space="preserve">二、以村务公开民主管理为重点，积极开展创模工作</w:t>
      </w:r>
    </w:p>
    <w:p>
      <w:pPr>
        <w:ind w:left="0" w:right="0" w:firstLine="560"/>
        <w:spacing w:before="450" w:after="450" w:line="312" w:lineRule="auto"/>
      </w:pPr>
      <w:r>
        <w:rPr>
          <w:rFonts w:ascii="宋体" w:hAnsi="宋体" w:eastAsia="宋体" w:cs="宋体"/>
          <w:color w:val="000"/>
          <w:sz w:val="28"/>
          <w:szCs w:val="28"/>
        </w:rPr>
        <w:t xml:space="preserve">当前，把加强城乡基层民主政治建设作为推进和谐社会和新农村建设的基础工程来抓，以切实维护农民的民主权力为核心，进一步规范完善村务公开民主管理的内容、形式、程度和监督措施，突现村务公开，民主管理与农村经济发展两手抓，两结合，两促进，两提高。一是将以群众会、院坝会、党员干部会、标语、版报等形式广泛宣传，增强村民自治意识。我乡以**村、**村、**村、**村为重点抓好五个村的村民自治创模工作。二是建立完善好街道的标志牌和新建道路及地名的设标工作。同时完成好各村纸质地图的`绘制，深入开展好平安边界线的创建工作。三是加强对殡葬法规的宣传，强化殡葬管理。四是加强婚姻，收养登记管理，依法规范登记行为，实现人性化服务，确保婚姻登记，收养登记合格率达100%。</w:t>
      </w:r>
    </w:p>
    <w:p>
      <w:pPr>
        <w:ind w:left="0" w:right="0" w:firstLine="560"/>
        <w:spacing w:before="450" w:after="450" w:line="312" w:lineRule="auto"/>
      </w:pPr>
      <w:r>
        <w:rPr>
          <w:rFonts w:ascii="宋体" w:hAnsi="宋体" w:eastAsia="宋体" w:cs="宋体"/>
          <w:color w:val="000"/>
          <w:sz w:val="28"/>
          <w:szCs w:val="28"/>
        </w:rPr>
        <w:t xml:space="preserve">三、以敬老爱老为重点，努力为老人办实事</w:t>
      </w:r>
    </w:p>
    <w:p>
      <w:pPr>
        <w:ind w:left="0" w:right="0" w:firstLine="560"/>
        <w:spacing w:before="450" w:after="450" w:line="312" w:lineRule="auto"/>
      </w:pPr>
      <w:r>
        <w:rPr>
          <w:rFonts w:ascii="宋体" w:hAnsi="宋体" w:eastAsia="宋体" w:cs="宋体"/>
          <w:color w:val="000"/>
          <w:sz w:val="28"/>
          <w:szCs w:val="28"/>
        </w:rPr>
        <w:t xml:space="preserve">认真开展对农村留守老人、空巢老人的调查和危困老人的救助，摸清百岁老人对象。加强管理老协活动工作，组织开展好敬老日和敬老爱老助老主题教育活动，各村要签订好《家庭赡养协议书》和《家庭敬老保证书》的双签工作，建立完善好老年学校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民政办工作计划篇三</w:t>
      </w:r>
    </w:p>
    <w:p>
      <w:pPr>
        <w:ind w:left="0" w:right="0" w:firstLine="560"/>
        <w:spacing w:before="450" w:after="450" w:line="312" w:lineRule="auto"/>
      </w:pPr>
      <w:r>
        <w:rPr>
          <w:rFonts w:ascii="宋体" w:hAnsi="宋体" w:eastAsia="宋体" w:cs="宋体"/>
          <w:color w:val="000"/>
          <w:sz w:val="28"/>
          <w:szCs w:val="28"/>
        </w:rPr>
        <w:t xml:space="preserve">20xx年，##区民政局将在区委、区政府的正确领导下，在市民政局的.具体指导下，继续围绕“保发展、保民生、保稳定”的工作大局，以贯彻落实党的十七届四中全会为抓手，以打造“诚信、贴心、高效”民政为工作目标，在深化完善工作亮点的基础上，加大理论调研力度、工作力度，推动民政信息化建设，促进构建和谐社区、优抚社救、双拥共建及**事务等各项工作向更深、更高层次发展，区民政局工作计划。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以贯彻落实市委、市政府《关于加快推进城乡和谐社区建设的意见》文件为抓手，发挥优势、弥补弱项，狠抓社区软、硬件建设推进，进一步深化和谐社区建设成果。重点做好以下几方面工作：</w:t>
      </w:r>
    </w:p>
    <w:p>
      <w:pPr>
        <w:ind w:left="0" w:right="0" w:firstLine="560"/>
        <w:spacing w:before="450" w:after="450" w:line="312" w:lineRule="auto"/>
      </w:pPr>
      <w:r>
        <w:rPr>
          <w:rFonts w:ascii="宋体" w:hAnsi="宋体" w:eastAsia="宋体" w:cs="宋体"/>
          <w:color w:val="000"/>
          <w:sz w:val="28"/>
          <w:szCs w:val="28"/>
        </w:rPr>
        <w:t xml:space="preserve">一是扎实推进社区办公硬件设施改良建设。初步计划投资建设面积在5000平米以上的区级综合性老年人活动中心1处、面积在20xx平米以上的街道级综合性社区服务中心2处，提升我区大、中型社区服务场所的整体档次；对14处社区办公服务用房进行改扩建并参加达标验收，修缮《##区社区办公服务设施硬件配备标准》并于20xx年内完成24处社区的服务设施配置，切实改善我区社区办公服务硬性条件。进一步提高社区办公经费相关标准，20xx年社区年办公经费标准平均提升至20000元。 二是认真组织做好社区居委会换届选举工作。提前介入、摸清情况、周密组织、扎实推进，着力加快推进社区居委会依法直选进程，确保居委会直先率达50%以上，平稳顺利完成换届任务。</w:t>
      </w:r>
    </w:p>
    <w:p>
      <w:pPr>
        <w:ind w:left="0" w:right="0" w:firstLine="560"/>
        <w:spacing w:before="450" w:after="450" w:line="312" w:lineRule="auto"/>
      </w:pPr>
      <w:r>
        <w:rPr>
          <w:rFonts w:ascii="宋体" w:hAnsi="宋体" w:eastAsia="宋体" w:cs="宋体"/>
          <w:color w:val="000"/>
          <w:sz w:val="28"/>
          <w:szCs w:val="28"/>
        </w:rPr>
        <w:t xml:space="preserve">三是进一步加强社区工作者队伍建设。继续深化**工作人才队伍建设，尝试由政府出资购买2-3个**工作岗位，探索政府购买服务的有效途径。配齐配强社区班子，面向**招聘部分大学本科以上学历的社区工作者充实到社区工作一线，进一步改善社区工作者队伍结构。加大社区工作者培训力度，定期举办大规模、高层次的社区工作者专题培训班，并着力探索与高校实行“人才对接”，尝试选送部分年轻、有发展潜力的社区工作者到高校进行专业培训，进一步提高社区工作者队伍整体水平。进一步调整社区工作者工资待遇标准，充分调动社区工作者的积极性。着力推行社区为民服务十项承诺制度，重点探索中小学生托管服务，努力形成具有##特色的社区服务品牌。进一步壮大社区志愿者队伍，加快社区志愿服务工作体制研究，探讨社区工作与社区志愿服务实现良性互动的有效途径。</w:t>
      </w:r>
    </w:p>
    <w:p>
      <w:pPr>
        <w:ind w:left="0" w:right="0" w:firstLine="560"/>
        <w:spacing w:before="450" w:after="450" w:line="312" w:lineRule="auto"/>
      </w:pPr>
      <w:r>
        <w:rPr>
          <w:rFonts w:ascii="宋体" w:hAnsi="宋体" w:eastAsia="宋体" w:cs="宋体"/>
          <w:color w:val="000"/>
          <w:sz w:val="28"/>
          <w:szCs w:val="28"/>
        </w:rPr>
        <w:t xml:space="preserve">四是推进社区信息化工作纵深发展。着力建设具有电子政务、基础信息和便民服务功能的社区综合服务系统，实现区、街、居委会**社区服务信息系统联网。拓宽社区信息化服务领域，与利群集团青岛有限公司探索更深层次合作，尝试将在每个社区开设1－2处利群网直送点，为社区居民提供社区服务、便民服务、网上订购、送货上门等一系列服务，提升我区社区信息化服务水平。</w:t>
      </w:r>
    </w:p>
    <w:p>
      <w:pPr>
        <w:ind w:left="0" w:right="0" w:firstLine="560"/>
        <w:spacing w:before="450" w:after="450" w:line="312" w:lineRule="auto"/>
      </w:pPr>
      <w:r>
        <w:rPr>
          <w:rFonts w:ascii="宋体" w:hAnsi="宋体" w:eastAsia="宋体" w:cs="宋体"/>
          <w:color w:val="000"/>
          <w:sz w:val="28"/>
          <w:szCs w:val="28"/>
        </w:rPr>
        <w:t xml:space="preserve">结合低保提标扩面工作，将我区20xx年低保工作“四率四零”品牌在**救助各个领域进行延伸。重点做好以下工作：</w:t>
      </w:r>
    </w:p>
    <w:p>
      <w:pPr>
        <w:ind w:left="0" w:right="0" w:firstLine="560"/>
        <w:spacing w:before="450" w:after="450" w:line="312" w:lineRule="auto"/>
      </w:pPr>
      <w:r>
        <w:rPr>
          <w:rFonts w:ascii="宋体" w:hAnsi="宋体" w:eastAsia="宋体" w:cs="宋体"/>
          <w:color w:val="000"/>
          <w:sz w:val="28"/>
          <w:szCs w:val="28"/>
        </w:rPr>
        <w:t xml:space="preserve">一是加大救助政策的宣传与培训力度。将《##区民政局办理城市居民最低生活保障指南》、《##区民政局办理医疗救助指南》、《##区民政局办理临时救助指南》等宣传彩页通过街道、社区进行广泛传发，增进广大居民对**救助相关政策的了解度，使救助工作能进行得更有效率；探索低保工作人员职业化道路，创新低保工作人员从业资格制度，对基层从事低保的基层工作人员全部进行业务培训、考试，考试通过后方可持证上岗，确保基层低保从业人员具备相应政策、理论水平，力争救助各项工作在区、街、居三层面均实现“零投诉”。</w:t>
      </w:r>
    </w:p>
    <w:p>
      <w:pPr>
        <w:ind w:left="0" w:right="0" w:firstLine="560"/>
        <w:spacing w:before="450" w:after="450" w:line="312" w:lineRule="auto"/>
      </w:pPr>
      <w:r>
        <w:rPr>
          <w:rFonts w:ascii="宋体" w:hAnsi="宋体" w:eastAsia="宋体" w:cs="宋体"/>
          <w:color w:val="000"/>
          <w:sz w:val="28"/>
          <w:szCs w:val="28"/>
        </w:rPr>
        <w:t xml:space="preserve">二是做好低保提标扩面相关各项工作。根据最新政策，在原先掌握情况的基础上开展再次普查，确保低保、临时、医疗三大救助，及物价补贴、水补贴、冬季取暖等与低保相挂钩的救助资金都能及时、足额发放到最需要的居民手里，救助各项工作均确保“零遗漏”、“零误差”。</w:t>
      </w:r>
    </w:p>
    <w:p>
      <w:pPr>
        <w:ind w:left="0" w:right="0" w:firstLine="560"/>
        <w:spacing w:before="450" w:after="450" w:line="312" w:lineRule="auto"/>
      </w:pPr>
      <w:r>
        <w:rPr>
          <w:rFonts w:ascii="宋体" w:hAnsi="宋体" w:eastAsia="宋体" w:cs="宋体"/>
          <w:color w:val="000"/>
          <w:sz w:val="28"/>
          <w:szCs w:val="28"/>
        </w:rPr>
        <w:t xml:space="preserve">三是做好春节走访慰问、日常与集中捐赠、减灾防灾、慈善救助等各项工作。确保在元旦、春节走访活动中，在组织开展街道日常捐赠、集中捐赠和对口支援灾区送温暖活动中，以及在减灾防灾示范区创建等各项工作中都能做到“零延误”，有力消除各项因补助发放不及时、不准确而引发的不安定因素，维护**稳定，工作计划《区民政局工作计划》。继续开展“爱心飞扬-慈善一日捐”主题活动，广泛营造慈善救助工作氛围。</w:t>
      </w:r>
    </w:p>
    <w:p>
      <w:pPr>
        <w:ind w:left="0" w:right="0" w:firstLine="560"/>
        <w:spacing w:before="450" w:after="450" w:line="312" w:lineRule="auto"/>
      </w:pPr>
      <w:r>
        <w:rPr>
          <w:rFonts w:ascii="宋体" w:hAnsi="宋体" w:eastAsia="宋体" w:cs="宋体"/>
          <w:color w:val="000"/>
          <w:sz w:val="28"/>
          <w:szCs w:val="28"/>
        </w:rPr>
        <w:t xml:space="preserve">一是抓好优抚安置政策的落实。确保残疾军人、三属、在乡复退军人、两参人员等抚恤定补优抚对象的抚恤金，“八一”建军节、中秋节、春节等重大节日期间走访慰问各类优抚对象的慰问品、慰问金，以及义务兵优待安置证、优待金、奖励金等足额及时发放到位，确保抚恤定补优抚对象医疗保障等工作开展有序，使每一位优抚对象都能享受其应享权益。</w:t>
      </w:r>
    </w:p>
    <w:p>
      <w:pPr>
        <w:ind w:left="0" w:right="0" w:firstLine="560"/>
        <w:spacing w:before="450" w:after="450" w:line="312" w:lineRule="auto"/>
      </w:pPr>
      <w:r>
        <w:rPr>
          <w:rFonts w:ascii="宋体" w:hAnsi="宋体" w:eastAsia="宋体" w:cs="宋体"/>
          <w:color w:val="000"/>
          <w:sz w:val="28"/>
          <w:szCs w:val="28"/>
        </w:rPr>
        <w:t xml:space="preserve">二是抓好复稳工作新文件的落实。根据青复稳组[20xx]1号《关于参战参试退役人员、复员干部有关问题的会议纪要》，结合复退军人数据库的完善和充实，协助相关部门帮助复退军人解决困难救助、再就业、住房等问题，并根据上级的部署和安排做好20xx年复退军人的稳定工作。</w:t>
      </w:r>
    </w:p>
    <w:p>
      <w:pPr>
        <w:ind w:left="0" w:right="0" w:firstLine="560"/>
        <w:spacing w:before="450" w:after="450" w:line="312" w:lineRule="auto"/>
      </w:pPr>
      <w:r>
        <w:rPr>
          <w:rFonts w:ascii="宋体" w:hAnsi="宋体" w:eastAsia="宋体" w:cs="宋体"/>
          <w:color w:val="000"/>
          <w:sz w:val="28"/>
          <w:szCs w:val="28"/>
        </w:rPr>
        <w:t xml:space="preserve">三是抓好双拥共建氛围的营造工作。围绕元旦、春节、建军节等各类庆典以及我区实际工作需要，以走访慰问、组织部队官兵参与**建设、军地座谈会等多种形式开展丰富多彩的双拥活动，并着力进一步发挥社区双拥工作站的作用，壮大社区双拥志愿者队伍，推动双拥工作**化发展，根据上级的部署和要求做好“山东省双拥工作模范区”的创建工作。</w:t>
      </w:r>
    </w:p>
    <w:p>
      <w:pPr>
        <w:ind w:left="0" w:right="0" w:firstLine="560"/>
        <w:spacing w:before="450" w:after="450" w:line="312" w:lineRule="auto"/>
      </w:pPr>
      <w:r>
        <w:rPr>
          <w:rFonts w:ascii="宋体" w:hAnsi="宋体" w:eastAsia="宋体" w:cs="宋体"/>
          <w:color w:val="000"/>
          <w:sz w:val="28"/>
          <w:szCs w:val="28"/>
        </w:rPr>
        <w:t xml:space="preserve">一是积极推动养老服务机构健康化发展。继续发挥康乐为老服务协会整体优势，做好养老服务机构的管理、服务与安全保障工作，并着力进一步拓宽养老机构服务领域，优化养老机构入住环境。此外，通过在元旦、春节等重大节日开展以“相约我家爱心过年”为代表的一系列活动，着力进一步提升我区养老服务工作影响力，推动“康乐为老”服务品牌健康发展。 二是不断提升居家养老专业化服务水平。按照“需求主导、分类服务”的原则，结合我区老年人实际情况，继续面向全区困难老年人开展居家养老服务，并定期开展居家养老护理员的职业培训和道德教育，切实加强对护理员的监督和管理，不断提高为老服务水平，努力满足**次、多元化的服务需求。</w:t>
      </w:r>
    </w:p>
    <w:p>
      <w:pPr>
        <w:ind w:left="0" w:right="0" w:firstLine="560"/>
        <w:spacing w:before="450" w:after="450" w:line="312" w:lineRule="auto"/>
      </w:pPr>
      <w:r>
        <w:rPr>
          <w:rFonts w:ascii="宋体" w:hAnsi="宋体" w:eastAsia="宋体" w:cs="宋体"/>
          <w:color w:val="000"/>
          <w:sz w:val="28"/>
          <w:szCs w:val="28"/>
        </w:rPr>
        <w:t xml:space="preserve">三是努力加强社区养老服务场所规范化管理。围绕市政府《关于加快养老服务业发展的意见》文件要求，加大对社区日间照料中心和老年人娱乐室的管理和监督力度，确保社区养老服务场所的正常运转和使用，为社区老年人开展文化娱乐活动提供切实保障，促进社区养老服务场所持续发展。</w:t>
      </w:r>
    </w:p>
    <w:p>
      <w:pPr>
        <w:ind w:left="0" w:right="0" w:firstLine="560"/>
        <w:spacing w:before="450" w:after="450" w:line="312" w:lineRule="auto"/>
      </w:pPr>
      <w:r>
        <w:rPr>
          <w:rFonts w:ascii="宋体" w:hAnsi="宋体" w:eastAsia="宋体" w:cs="宋体"/>
          <w:color w:val="000"/>
          <w:sz w:val="28"/>
          <w:szCs w:val="28"/>
        </w:rPr>
        <w:t xml:space="preserve">四是深入开展各类特色养老服务活动。一是继续深化开展“关爱父母家家行”系列活动，动员全**人人为父母老人尽孝心、为文明城区做贡献、为添光彩、为科学发展献力量，形成为老服务的长效机制，努力营造尊老爱老敬老的良好氛围。二是试点设立助老大食堂，通过政府引导、制定服务标准、**参与的方式，采用政府购买服务、市场化经营的方法，为老年人提供订餐、就餐和送餐服务。三是探索异地养老新模式，进一步探索组织开展健康老年人到外地进行旅游度假和养老，重点打造异地养老网络，让本市的老年人走出去、把外地的老年人领进来，积极推行“候鸟式养老”模式，为老年人颐养天年提供良好的条件。</w:t>
      </w:r>
    </w:p>
    <w:p>
      <w:pPr>
        <w:ind w:left="0" w:right="0" w:firstLine="560"/>
        <w:spacing w:before="450" w:after="450" w:line="312" w:lineRule="auto"/>
      </w:pPr>
      <w:r>
        <w:rPr>
          <w:rFonts w:ascii="宋体" w:hAnsi="宋体" w:eastAsia="宋体" w:cs="宋体"/>
          <w:color w:val="000"/>
          <w:sz w:val="28"/>
          <w:szCs w:val="28"/>
        </w:rPr>
        <w:t xml:space="preserve">一是推进婚姻登记规范化建设。通过继续开展“规范服务标兵”评选、“能当ab角、会做百事通”等特色业务比武活动，狠抓==、统计汇报、==接待等工作制度的落实，加强婚姻登记员队伍规范化建设。在充实完善婚礼式颁证仪式的内容及运作模式基础上，着力在婚姻登记服务模式创新和服务质量的提高上下功夫，持续开展“牵手七夕相爱一生”等特色活动，并针对不同年龄阶层的服务需求对象状况探索建立更便民、利民的服务措施，全面提高婚姻登记服务水平。</w:t>
      </w:r>
    </w:p>
    <w:p>
      <w:pPr>
        <w:ind w:left="0" w:right="0" w:firstLine="560"/>
        <w:spacing w:before="450" w:after="450" w:line="312" w:lineRule="auto"/>
      </w:pPr>
      <w:r>
        <w:rPr>
          <w:rFonts w:ascii="宋体" w:hAnsi="宋体" w:eastAsia="宋体" w:cs="宋体"/>
          <w:color w:val="000"/>
          <w:sz w:val="28"/>
          <w:szCs w:val="28"/>
        </w:rPr>
        <w:t xml:space="preserve">二是推进地名管理规范化建设。联合李沧区进行行政区域界线联合检查工作，对行政区域界线、标志物和相关地貌、界桩等变化情况进行检查和修复。组织开展行政区域界线管理员选聘培训，并对符合条件者授予界管员资格证书。完成国家地名数据库管理系统数据管理工作，整理完善地名工作档案，地名工作管理进一步规范。</w:t>
      </w:r>
    </w:p>
    <w:p>
      <w:pPr>
        <w:ind w:left="0" w:right="0" w:firstLine="560"/>
        <w:spacing w:before="450" w:after="450" w:line="312" w:lineRule="auto"/>
      </w:pPr>
      <w:r>
        <w:rPr>
          <w:rFonts w:ascii="宋体" w:hAnsi="宋体" w:eastAsia="宋体" w:cs="宋体"/>
          <w:color w:val="000"/>
          <w:sz w:val="28"/>
          <w:szCs w:val="28"/>
        </w:rPr>
        <w:t xml:space="preserve">三是推进福利企业。全面开展服务企业活动，切实维护好企业的合法权益。加大对企业的监督检查力度，着重加强福利企业工作督查，切实消除各类不安全因素。全面落实政策，切实保护好残疾职工的合法权益。积极牵头具备福利企业协管工作培训班，加强部门之间沟通协调，加强对解决福利企业面临困难和可享受相应优惠政策的工作调研，促进我区福利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民政办工作计划篇四</w:t>
      </w:r>
    </w:p>
    <w:p>
      <w:pPr>
        <w:ind w:left="0" w:right="0" w:firstLine="560"/>
        <w:spacing w:before="450" w:after="450" w:line="312" w:lineRule="auto"/>
      </w:pPr>
      <w:r>
        <w:rPr>
          <w:rFonts w:ascii="宋体" w:hAnsi="宋体" w:eastAsia="宋体" w:cs="宋体"/>
          <w:color w:val="000"/>
          <w:sz w:val="28"/>
          <w:szCs w:val="28"/>
        </w:rPr>
        <w:t xml:space="preserve">20xx年，全镇民政工作的总体要求是：以科学发展观为指导，认真贯彻落实党的十八大精神以及市民政局有关布署精神，紧紧围绕镇党委、政府的中心工作，坚持“察民情、维民权、排民忧、谋民利、保民安”的工作宗旨，努力做到整体工作上水平，重点工作出亮点，难点工作抓突破，争先创优。具体抓好如下工作：</w:t>
      </w:r>
    </w:p>
    <w:p>
      <w:pPr>
        <w:ind w:left="0" w:right="0" w:firstLine="560"/>
        <w:spacing w:before="450" w:after="450" w:line="312" w:lineRule="auto"/>
      </w:pPr>
      <w:r>
        <w:rPr>
          <w:rFonts w:ascii="宋体" w:hAnsi="宋体" w:eastAsia="宋体" w:cs="宋体"/>
          <w:color w:val="000"/>
          <w:sz w:val="28"/>
          <w:szCs w:val="28"/>
        </w:rPr>
        <w:t xml:space="preserve">1、对城乡低保户、五保户开展“一次清查”活动；逐村逐户，摸清底数。对新增低保户实行镇村两级民主评议听证公示制，加大民主评议和公示力度，实行动态管理，切实做到应退尽退、应保尽保；完善低保信息系统，建立信息比对机制，为社会救助工作提供准确依据，严格落实分类施保政策，对特别困难低保户调整保障标准，使最困难的群众得到应有救助；对低保经办人员和村(居)民委员会成员亲属申请低保情况实行回避制，做到认真调查核实上报备案。</w:t>
      </w:r>
    </w:p>
    <w:p>
      <w:pPr>
        <w:ind w:left="0" w:right="0" w:firstLine="560"/>
        <w:spacing w:before="450" w:after="450" w:line="312" w:lineRule="auto"/>
      </w:pPr>
      <w:r>
        <w:rPr>
          <w:rFonts w:ascii="宋体" w:hAnsi="宋体" w:eastAsia="宋体" w:cs="宋体"/>
          <w:color w:val="000"/>
          <w:sz w:val="28"/>
          <w:szCs w:val="28"/>
        </w:rPr>
        <w:t xml:space="preserve">2、及时落实医疗救助。对五保户、城乡低保户实行事前、事中、事后和定额门诊救助相结合，提高困难群众医疗救助的可及性。积极争取上级部门对全镇重度精神病实施免费治疗和免费服药。</w:t>
      </w:r>
    </w:p>
    <w:p>
      <w:pPr>
        <w:ind w:left="0" w:right="0" w:firstLine="560"/>
        <w:spacing w:before="450" w:after="450" w:line="312" w:lineRule="auto"/>
      </w:pPr>
      <w:r>
        <w:rPr>
          <w:rFonts w:ascii="宋体" w:hAnsi="宋体" w:eastAsia="宋体" w:cs="宋体"/>
          <w:color w:val="000"/>
          <w:sz w:val="28"/>
          <w:szCs w:val="28"/>
        </w:rPr>
        <w:t xml:space="preserve">3、规范敬老院院管理和提高服务水平。认真做好五保集中供养工作，20xx年我镇以“服务提高、规范管理”为主要内容对敬老院实行提档升级活动，力争创“四星级”敬老院。</w:t>
      </w:r>
    </w:p>
    <w:p>
      <w:pPr>
        <w:ind w:left="0" w:right="0" w:firstLine="560"/>
        <w:spacing w:before="450" w:after="450" w:line="312" w:lineRule="auto"/>
      </w:pPr>
      <w:r>
        <w:rPr>
          <w:rFonts w:ascii="宋体" w:hAnsi="宋体" w:eastAsia="宋体" w:cs="宋体"/>
          <w:color w:val="000"/>
          <w:sz w:val="28"/>
          <w:szCs w:val="28"/>
        </w:rPr>
        <w:t xml:space="preserve">4、提升救灾应急能力。完善自然灾害应急预案，规范报灾、核灾、救灾程序，妥善安排灾区困难群众生产生活，加强防灾减灾知识宣传。</w:t>
      </w:r>
    </w:p>
    <w:p>
      <w:pPr>
        <w:ind w:left="0" w:right="0" w:firstLine="560"/>
        <w:spacing w:before="450" w:after="450" w:line="312" w:lineRule="auto"/>
      </w:pPr>
      <w:r>
        <w:rPr>
          <w:rFonts w:ascii="宋体" w:hAnsi="宋体" w:eastAsia="宋体" w:cs="宋体"/>
          <w:color w:val="000"/>
          <w:sz w:val="28"/>
          <w:szCs w:val="28"/>
        </w:rPr>
        <w:t xml:space="preserve">5、推进专项社会救助。完善临时救助、帮助解决低保边缘群体、低收入群体的实际困难。继续实施慈善助学、慈善扶老、慈善济困三大工程，做好孤儿救助工作，提高救助水平，扩大救助覆盖率。</w:t>
      </w:r>
    </w:p>
    <w:p>
      <w:pPr>
        <w:ind w:left="0" w:right="0" w:firstLine="560"/>
        <w:spacing w:before="450" w:after="450" w:line="312" w:lineRule="auto"/>
      </w:pPr>
      <w:r>
        <w:rPr>
          <w:rFonts w:ascii="宋体" w:hAnsi="宋体" w:eastAsia="宋体" w:cs="宋体"/>
          <w:color w:val="000"/>
          <w:sz w:val="28"/>
          <w:szCs w:val="28"/>
        </w:rPr>
        <w:t xml:space="preserve">一是全面落实优待抚恤政策，确保各类优抚对象的抚恤补助优待经费及时发放，切实解决优抚对象看病难、住房难和生活难问题。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二是在“八一”建军节及春节期间开展走访慰问活动。</w:t>
      </w:r>
    </w:p>
    <w:p>
      <w:pPr>
        <w:ind w:left="0" w:right="0" w:firstLine="560"/>
        <w:spacing w:before="450" w:after="450" w:line="312" w:lineRule="auto"/>
      </w:pPr>
      <w:r>
        <w:rPr>
          <w:rFonts w:ascii="宋体" w:hAnsi="宋体" w:eastAsia="宋体" w:cs="宋体"/>
          <w:color w:val="000"/>
          <w:sz w:val="28"/>
          <w:szCs w:val="28"/>
        </w:rPr>
        <w:t xml:space="preserve">三是做好义务兵优待工作，帮助解决其家属实际困难。</w:t>
      </w:r>
    </w:p>
    <w:p>
      <w:pPr>
        <w:ind w:left="0" w:right="0" w:firstLine="560"/>
        <w:spacing w:before="450" w:after="450" w:line="312" w:lineRule="auto"/>
      </w:pPr>
      <w:r>
        <w:rPr>
          <w:rFonts w:ascii="宋体" w:hAnsi="宋体" w:eastAsia="宋体" w:cs="宋体"/>
          <w:color w:val="000"/>
          <w:sz w:val="28"/>
          <w:szCs w:val="28"/>
        </w:rPr>
        <w:t xml:space="preserve">1、以盛源村老年协会，双岭村居家养老服务站为成功试点，增加老年服务站点建设。</w:t>
      </w:r>
    </w:p>
    <w:p>
      <w:pPr>
        <w:ind w:left="0" w:right="0" w:firstLine="560"/>
        <w:spacing w:before="450" w:after="450" w:line="312" w:lineRule="auto"/>
      </w:pPr>
      <w:r>
        <w:rPr>
          <w:rFonts w:ascii="宋体" w:hAnsi="宋体" w:eastAsia="宋体" w:cs="宋体"/>
          <w:color w:val="000"/>
          <w:sz w:val="28"/>
          <w:szCs w:val="28"/>
        </w:rPr>
        <w:t xml:space="preserve">2、强化村民自治工作。进一步完善村(社区)民主决策，民主管理和民主监督制度，完善村务公开，依法保障农民(居民)群众的知情权、参与权、表述权和监督权，指导各村(社区)村(居)务公开的内容、时间、程序和形式。完成村民委员会换届选举工作任务。</w:t>
      </w:r>
    </w:p>
    <w:p>
      <w:pPr>
        <w:ind w:left="0" w:right="0" w:firstLine="560"/>
        <w:spacing w:before="450" w:after="450" w:line="312" w:lineRule="auto"/>
      </w:pPr>
      <w:r>
        <w:rPr>
          <w:rFonts w:ascii="宋体" w:hAnsi="宋体" w:eastAsia="宋体" w:cs="宋体"/>
          <w:color w:val="000"/>
          <w:sz w:val="28"/>
          <w:szCs w:val="28"/>
        </w:rPr>
        <w:t xml:space="preserve">1、深化殡葬改革。大力宣传殡葬惠民政策。</w:t>
      </w:r>
    </w:p>
    <w:p>
      <w:pPr>
        <w:ind w:left="0" w:right="0" w:firstLine="560"/>
        <w:spacing w:before="450" w:after="450" w:line="312" w:lineRule="auto"/>
      </w:pPr>
      <w:r>
        <w:rPr>
          <w:rFonts w:ascii="宋体" w:hAnsi="宋体" w:eastAsia="宋体" w:cs="宋体"/>
          <w:color w:val="000"/>
          <w:sz w:val="28"/>
          <w:szCs w:val="28"/>
        </w:rPr>
        <w:t xml:space="preserve">2、认真落实老年人优待政策措施，切实保障老年人合法权益，及时便捷办理老年优待证，落实高龄津贴。</w:t>
      </w:r>
    </w:p>
    <w:p>
      <w:pPr>
        <w:ind w:left="0" w:right="0" w:firstLine="560"/>
        <w:spacing w:before="450" w:after="450" w:line="312" w:lineRule="auto"/>
      </w:pPr>
      <w:r>
        <w:rPr>
          <w:rFonts w:ascii="宋体" w:hAnsi="宋体" w:eastAsia="宋体" w:cs="宋体"/>
          <w:color w:val="000"/>
          <w:sz w:val="28"/>
          <w:szCs w:val="28"/>
        </w:rPr>
        <w:t xml:space="preserve">3、解决农村“两老”人员生活困难补助。</w:t>
      </w:r>
    </w:p>
    <w:p>
      <w:pPr>
        <w:ind w:left="0" w:right="0" w:firstLine="560"/>
        <w:spacing w:before="450" w:after="450" w:line="312" w:lineRule="auto"/>
      </w:pPr>
      <w:r>
        <w:rPr>
          <w:rFonts w:ascii="宋体" w:hAnsi="宋体" w:eastAsia="宋体" w:cs="宋体"/>
          <w:color w:val="000"/>
          <w:sz w:val="28"/>
          <w:szCs w:val="28"/>
        </w:rPr>
        <w:t xml:space="preserve">坚持学习，努力提高业务水平和工作能力。深入开展窗口单位“为民服务创先争优”活动，形成学习工作相互促进的良好局面，做到热情为民服务，诚心为民解困。</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民政办工作计划篇五</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具有重大意义。20xx年，社区民政工作将全面贯彻落实科学发展观，以民生工作为重点，完善社区管理体制，健全服务体系，切实加快社区民政工作进程。现将20xx年江苏东路社区民政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全面贯彻落实科学发展观，以民生工作为重点，完善社区管理体制，健全服务体系，发展福利服务，推进社区救助服务，深化社区建设工作，推动和谐社区建设。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1.以民为本，切实解决民生问题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关心下一代工作中在社区流动人口子女教育上力求取得经验和成效。</w:t>
      </w:r>
    </w:p>
    <w:p>
      <w:pPr>
        <w:ind w:left="0" w:right="0" w:firstLine="560"/>
        <w:spacing w:before="450" w:after="450" w:line="312" w:lineRule="auto"/>
      </w:pPr>
      <w:r>
        <w:rPr>
          <w:rFonts w:ascii="宋体" w:hAnsi="宋体" w:eastAsia="宋体" w:cs="宋体"/>
          <w:color w:val="000"/>
          <w:sz w:val="28"/>
          <w:szCs w:val="28"/>
        </w:rPr>
        <w:t xml:space="preserve">3.依法行政，规范管理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在社区建设、区划等工作中，严格按政策办事，规范门牌号管理、社团管理等各项工作，使其良性循环，健康发展。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4.立足本职，强化措施，确保社区民政工作的落实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5.强化工作手段，为民政工作提供制度和措施保障健全和完善责任制，把各项工作量化，细化，做到责任分工，职责明确，奖罚分明，确保社区民政重点工作整体推进。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6.按时参加街道民政工作例会，及时上报信息、报表等工作材料，积极参加上级部门组织的会议、培训和活动，保质保量完成各项常规和临时交办的工作任务。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7.规范民政各项工作档案，加强日常档案管理。做到规范、科学、完整。</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民政办工作计划篇六</w:t>
      </w:r>
    </w:p>
    <w:p>
      <w:pPr>
        <w:ind w:left="0" w:right="0" w:firstLine="560"/>
        <w:spacing w:before="450" w:after="450" w:line="312" w:lineRule="auto"/>
      </w:pPr>
      <w:r>
        <w:rPr>
          <w:rFonts w:ascii="宋体" w:hAnsi="宋体" w:eastAsia="宋体" w:cs="宋体"/>
          <w:color w:val="000"/>
          <w:sz w:val="28"/>
          <w:szCs w:val="28"/>
        </w:rPr>
        <w:t xml:space="preserve">完善--区民政局结婚登记特邀颁证师库和特邀颁证师颁证日制度，并发布《--市--区民政局婚姻登记处颁证制度》。一是会根据具体情况每月安排固定日期颁证，以及在重大节日和喜庆日子为新人颁证，开展形式多样的结婚登记颁证仪式。二是颁证前，--区民政局会将具体颁证时间告知结婚登记特邀颁证师，同时会将结婚登记特邀颁证师的姓名、简介、颁证时间在区民政局相关网站上公布，以便当事人可以通过结婚登记网上预约选择自己期望的颁证师为自己颁证，从而使本区结婚登记颁证仪式更加正式和隆重，使健康、文明、向上的婚俗逐步在全区蔚然成风，引导公众树立“重登记、强责任、崇节俭”的婚俗新风。</w:t>
      </w:r>
    </w:p>
    <w:p>
      <w:pPr>
        <w:ind w:left="0" w:right="0" w:firstLine="560"/>
        <w:spacing w:before="450" w:after="450" w:line="312" w:lineRule="auto"/>
      </w:pPr>
      <w:r>
        <w:rPr>
          <w:rFonts w:ascii="宋体" w:hAnsi="宋体" w:eastAsia="宋体" w:cs="宋体"/>
          <w:color w:val="000"/>
          <w:sz w:val="28"/>
          <w:szCs w:val="28"/>
        </w:rPr>
        <w:t xml:space="preserve">二、推广--区民政局婚姻登记处微信平台工作，搭建政府与群众的沟通平台。</w:t>
      </w:r>
    </w:p>
    <w:p>
      <w:pPr>
        <w:ind w:left="0" w:right="0" w:firstLine="560"/>
        <w:spacing w:before="450" w:after="450" w:line="312" w:lineRule="auto"/>
      </w:pPr>
      <w:r>
        <w:rPr>
          <w:rFonts w:ascii="宋体" w:hAnsi="宋体" w:eastAsia="宋体" w:cs="宋体"/>
          <w:color w:val="000"/>
          <w:sz w:val="28"/>
          <w:szCs w:val="28"/>
        </w:rPr>
        <w:t xml:space="preserve">将婚姻登记处的开展结婚登记颁证仪式、婚姻家庭辅导工作两项服务工作，以及结婚登记、离婚登记、补领婚姻证书、出具《无婚姻登记证明》、管理和查阅婚姻档案五项业务工作，通过微信平台向广大居民公布，以更好的服务辖区居民。</w:t>
      </w:r>
    </w:p>
    <w:p>
      <w:pPr>
        <w:ind w:left="0" w:right="0" w:firstLine="560"/>
        <w:spacing w:before="450" w:after="450" w:line="312" w:lineRule="auto"/>
      </w:pPr>
      <w:r>
        <w:rPr>
          <w:rFonts w:ascii="宋体" w:hAnsi="宋体" w:eastAsia="宋体" w:cs="宋体"/>
          <w:color w:val="000"/>
          <w:sz w:val="28"/>
          <w:szCs w:val="28"/>
        </w:rPr>
        <w:t xml:space="preserve">三、做好婚姻家庭辅导室工作。</w:t>
      </w:r>
    </w:p>
    <w:p>
      <w:pPr>
        <w:ind w:left="0" w:right="0" w:firstLine="560"/>
        <w:spacing w:before="450" w:after="450" w:line="312" w:lineRule="auto"/>
      </w:pPr>
      <w:r>
        <w:rPr>
          <w:rFonts w:ascii="宋体" w:hAnsi="宋体" w:eastAsia="宋体" w:cs="宋体"/>
          <w:color w:val="000"/>
          <w:sz w:val="28"/>
          <w:szCs w:val="28"/>
        </w:rPr>
        <w:t xml:space="preserve">通过婚姻家庭指导室的专业咨询师的干预辅导，使婚姻当事人从中受益，改善夫妻、亲子和婆媳关系，化解婚姻危机，促进当事人理性面对婚姻问题，促进家庭和谐。同时，继续以人民群体为中心，以创造和谐社会，建立文明社会生态圈的方向，进一步探索婚前的指导及家庭建设上模式与方法，防患于未然，同时加大对经营幸福生活、提高幸福能力的宣传和普及，并采取婚前、婚中、婚姻危机全程辅导干预的工作方式，把幸福快乐真正送到人民的家里。</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民政办工作计划篇七</w:t>
      </w:r>
    </w:p>
    <w:p>
      <w:pPr>
        <w:ind w:left="0" w:right="0" w:firstLine="560"/>
        <w:spacing w:before="450" w:after="450" w:line="312" w:lineRule="auto"/>
      </w:pPr>
      <w:r>
        <w:rPr>
          <w:rFonts w:ascii="宋体" w:hAnsi="宋体" w:eastAsia="宋体" w:cs="宋体"/>
          <w:color w:val="000"/>
          <w:sz w:val="28"/>
          <w:szCs w:val="28"/>
        </w:rPr>
        <w:t xml:space="preserve">进一步增强“四个意识”，牢固树立绿色发展理念，坚持党政同责、一岗双责、权责一致、齐抓共管、绿色发展的原则，增强做好生态环境保护工作的责任感、使命感和紧迫感，持续抓好思想领域中央环保督察及“回头看”反馈问题的整改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1、局党组将依据我局环境保护工作开展的实际情况，每年召开x—x次专题会议听取和研究环境保护工作的开展情况。</w:t>
      </w:r>
    </w:p>
    <w:p>
      <w:pPr>
        <w:ind w:left="0" w:right="0" w:firstLine="560"/>
        <w:spacing w:before="450" w:after="450" w:line="312" w:lineRule="auto"/>
      </w:pPr>
      <w:r>
        <w:rPr>
          <w:rFonts w:ascii="宋体" w:hAnsi="宋体" w:eastAsia="宋体" w:cs="宋体"/>
          <w:color w:val="000"/>
          <w:sz w:val="28"/>
          <w:szCs w:val="28"/>
        </w:rPr>
        <w:t xml:space="preserve">2、学习贯彻xx市有关做好环境保护的政策法律要求，在民政系统内形成抓落实的强大合力和良好氛围，确保各项工作落到实处。</w:t>
      </w:r>
    </w:p>
    <w:p>
      <w:pPr>
        <w:ind w:left="0" w:right="0" w:firstLine="560"/>
        <w:spacing w:before="450" w:after="450" w:line="312" w:lineRule="auto"/>
      </w:pPr>
      <w:r>
        <w:rPr>
          <w:rFonts w:ascii="宋体" w:hAnsi="宋体" w:eastAsia="宋体" w:cs="宋体"/>
          <w:color w:val="000"/>
          <w:sz w:val="28"/>
          <w:szCs w:val="28"/>
        </w:rPr>
        <w:t xml:space="preserve">3、紧紧抓住信访办理和xxxx投诉咨询平台答复这个关键，按照“谁主管、谁负责”的原则，严格按照规定时限完成调查处理，对交转办的各类环保工作相关案件，指定专人负责，突出“实”和“快”，边督边改，立行立改，确保各个环保督察案件按时保质办理完成，专门建立案件工作台账、按照“一案一档”对案件进行归档，及时反馈案件办理和问题查处整改结果，确保做到件件有着落、事事有回音。</w:t>
      </w:r>
    </w:p>
    <w:p>
      <w:pPr>
        <w:ind w:left="0" w:right="0" w:firstLine="560"/>
        <w:spacing w:before="450" w:after="450" w:line="312" w:lineRule="auto"/>
      </w:pPr>
      <w:r>
        <w:rPr>
          <w:rFonts w:ascii="宋体" w:hAnsi="宋体" w:eastAsia="宋体" w:cs="宋体"/>
          <w:color w:val="000"/>
          <w:sz w:val="28"/>
          <w:szCs w:val="28"/>
        </w:rPr>
        <w:t xml:space="preserve">及时监督环保领域社会组织活动动态。通过落实年度报告制度、重大活动备案制度等，及时跟踪了解环保类社会组织的工作动态，监督其在法律法规的框架下开展相应活动。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1、开展xxxx年度社会组织年度工作计划报告，了解环保类社会组织年度工作动态。</w:t>
      </w:r>
    </w:p>
    <w:p>
      <w:pPr>
        <w:ind w:left="0" w:right="0" w:firstLine="560"/>
        <w:spacing w:before="450" w:after="450" w:line="312" w:lineRule="auto"/>
      </w:pPr>
      <w:r>
        <w:rPr>
          <w:rFonts w:ascii="宋体" w:hAnsi="宋体" w:eastAsia="宋体" w:cs="宋体"/>
          <w:color w:val="000"/>
          <w:sz w:val="28"/>
          <w:szCs w:val="28"/>
        </w:rPr>
        <w:t xml:space="preserve">2、在日常监管中，配合业务主管单位做好重大活动备案等工作，监督其依法开展相关活动。</w:t>
      </w:r>
    </w:p>
    <w:p>
      <w:pPr>
        <w:ind w:left="0" w:right="0" w:firstLine="560"/>
        <w:spacing w:before="450" w:after="450" w:line="312" w:lineRule="auto"/>
      </w:pPr>
      <w:r>
        <w:rPr>
          <w:rFonts w:ascii="宋体" w:hAnsi="宋体" w:eastAsia="宋体" w:cs="宋体"/>
          <w:color w:val="000"/>
          <w:sz w:val="28"/>
          <w:szCs w:val="28"/>
        </w:rPr>
        <w:t xml:space="preserve">提升城乡社区居民（村民）环境保护意识，推进社区居民（村民）群众参与社区环保工作的自治与协商。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1、以社区为平台，指导城乡社区配合相关部门通过培训、图书室、宣传板、电子屏等多种形式，加强环保理念的宣传教育，提升社区居民（村民）环境保护意识，推动形成绿色发展方式和生活方式。</w:t>
      </w:r>
    </w:p>
    <w:p>
      <w:pPr>
        <w:ind w:left="0" w:right="0" w:firstLine="560"/>
        <w:spacing w:before="450" w:after="450" w:line="312" w:lineRule="auto"/>
      </w:pPr>
      <w:r>
        <w:rPr>
          <w:rFonts w:ascii="宋体" w:hAnsi="宋体" w:eastAsia="宋体" w:cs="宋体"/>
          <w:color w:val="000"/>
          <w:sz w:val="28"/>
          <w:szCs w:val="28"/>
        </w:rPr>
        <w:t xml:space="preserve">2、指导各县（市）区贯彻落实《关于做好村规民约和居民公约工作的指导意见》《关于印发xx市农业农村污染治理攻坚战实施方案的通知》精神，将环境保护工作纳入村规民约和居民公约之中，推动城乡社区生态环境保护工作扎实开展。</w:t>
      </w:r>
    </w:p>
    <w:p>
      <w:pPr>
        <w:ind w:left="0" w:right="0" w:firstLine="560"/>
        <w:spacing w:before="450" w:after="450" w:line="312" w:lineRule="auto"/>
      </w:pPr>
      <w:r>
        <w:rPr>
          <w:rFonts w:ascii="宋体" w:hAnsi="宋体" w:eastAsia="宋体" w:cs="宋体"/>
          <w:color w:val="000"/>
          <w:sz w:val="28"/>
          <w:szCs w:val="28"/>
        </w:rPr>
        <w:t xml:space="preserve">有组织、有步骤地开展形式多样的宣传活动，大力宣传《国家殡葬管理条例》（以下称《条例》），并结合我市实际，加大海葬宣传，鼓励各公墓充分利用现有资源开辟建设树葬等节地生态安葬区域，满足群众多样化殡葬服务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大《条例》宣传力度，营造良好工作氛围。充分利用报刊、广播、电视、网络、手机等媒体，有组织、有步骤地开展形式多样、群众喜闻乐见的宣传活动，使《条例》的内容家喻户晓，深入人心，营造良好的社会氛围，赢得社会各界和广大人民群众对殡葬管理工作的理解、关心和支持。</w:t>
      </w:r>
    </w:p>
    <w:p>
      <w:pPr>
        <w:ind w:left="0" w:right="0" w:firstLine="560"/>
        <w:spacing w:before="450" w:after="450" w:line="312" w:lineRule="auto"/>
      </w:pPr>
      <w:r>
        <w:rPr>
          <w:rFonts w:ascii="宋体" w:hAnsi="宋体" w:eastAsia="宋体" w:cs="宋体"/>
          <w:color w:val="000"/>
          <w:sz w:val="28"/>
          <w:szCs w:val="28"/>
        </w:rPr>
        <w:t xml:space="preserve">2、全面开展普法培训，准确把握《条例》要义。深入开展全方位的教育培训，采取举办短期学习班、以会代训、专题讲座、专题研讨、知识竞赛等多种方式，组织各县（市）区民政部门从事殡葬管理工作的干部职工以及全市殡葬服务企业管理人员学习《条例》知识，使殡葬从业人员全面理解、准确掌握《条例》内容，依法依规做好殡葬管理和服务工作。</w:t>
      </w:r>
    </w:p>
    <w:p>
      <w:pPr>
        <w:ind w:left="0" w:right="0" w:firstLine="560"/>
        <w:spacing w:before="450" w:after="450" w:line="312" w:lineRule="auto"/>
      </w:pPr>
      <w:r>
        <w:rPr>
          <w:rFonts w:ascii="宋体" w:hAnsi="宋体" w:eastAsia="宋体" w:cs="宋体"/>
          <w:color w:val="000"/>
          <w:sz w:val="28"/>
          <w:szCs w:val="28"/>
        </w:rPr>
        <w:t xml:space="preserve">3、强化殡葬执法检查，促进市场规范有序。各地区要依据《条例》强化殡葬管理，加强与公安、工商、国土、林业、城建、行政执法等部门密切配合，按照各自职责做好殡葬管理工作，对违反《条例》的行为依法进行查处。同时我们将适时成立工作组赴各地区了解、掌握贯彻落实工作情况，及时解决《条例》实施中的具体问题和困难，确保《条例》的贯彻落实全覆盖、无死角。</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民政办工作计划篇八</w:t>
      </w:r>
    </w:p>
    <w:p>
      <w:pPr>
        <w:ind w:left="0" w:right="0" w:firstLine="560"/>
        <w:spacing w:before="450" w:after="450" w:line="312" w:lineRule="auto"/>
      </w:pPr>
      <w:r>
        <w:rPr>
          <w:rFonts w:ascii="宋体" w:hAnsi="宋体" w:eastAsia="宋体" w:cs="宋体"/>
          <w:color w:val="000"/>
          <w:sz w:val="28"/>
          <w:szCs w:val="28"/>
        </w:rPr>
        <w:t xml:space="preserve">这篇关于2024年民政工作计划，是笔者特地为大家整理的，希望对大家有所帮助！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全市民政工作要以党的十七大和十七届五中全会精神为指导，深入贯彻落实科学发展观，围绕市委、市政府工作大局，紧扣构建和谐社会这个主线，不断强化“以民为本、为民解困、为民服务”理念，深化“亲民、利民、为民”实践，着力改善民生，推进基层民主，深化双拥创建，加强社会管理，优化民政公共服务，努力铸造社会平衡稳定机制，切实保障困难群众、特困群体、优抚群体的基本权益，充分发挥民政在构建社会主义和谐社会中的基础作用，为我市在全省率先进入全国先进县市行列、率先实现全面小康目标作出新贡献。按照上述要求，重点做好以下工作：</w:t>
      </w:r>
    </w:p>
    <w:p>
      <w:pPr>
        <w:ind w:left="0" w:right="0" w:firstLine="560"/>
        <w:spacing w:before="450" w:after="450" w:line="312" w:lineRule="auto"/>
      </w:pPr>
      <w:r>
        <w:rPr>
          <w:rFonts w:ascii="宋体" w:hAnsi="宋体" w:eastAsia="宋体" w:cs="宋体"/>
          <w:color w:val="000"/>
          <w:sz w:val="28"/>
          <w:szCs w:val="28"/>
        </w:rPr>
        <w:t xml:space="preserve">一、加快城乡社会救助体系建设，切实保障困难群众的基本生活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城乡低保制度。城乡低保工作以加强规范化管理和争创全国基层低保工作规范化建设先进单位为重点，进一步完善低保申请、入户调查、民主评议、审核审批程序。强化家庭收入核算，倡导诚信求助，加强动态管理，切实做到公平施保，应保尽保，应退即退。扎实推进分类施保，对重点保障对象实行重点保障。密切关注生活必需品价格变动对困难群众生活的影响，建立与经济增长和物价水平相适应的保障标准增长机制，适时调整提高保障标准、发放临时补助。协调配合有关部门落实水电、住房、医疗、教育等配套救助政策。组织低保对象参加职业技能培训，促进再就业。不断创新救助机制，完善救助政策，规范救助行为，形成以城乡低保为基础，以其它社会救助和社会帮扶为补充的社会救助方式，实现城乡社会救助一体化、组织网络化、管理社会化，限度保障城乡困难群众基本生活。</w:t>
      </w:r>
    </w:p>
    <w:p>
      <w:pPr>
        <w:ind w:left="0" w:right="0" w:firstLine="560"/>
        <w:spacing w:before="450" w:after="450" w:line="312" w:lineRule="auto"/>
      </w:pPr>
      <w:r>
        <w:rPr>
          <w:rFonts w:ascii="宋体" w:hAnsi="宋体" w:eastAsia="宋体" w:cs="宋体"/>
          <w:color w:val="000"/>
          <w:sz w:val="28"/>
          <w:szCs w:val="28"/>
        </w:rPr>
        <w:t xml:space="preserve">（二）提高五保供养水平。认真贯彻落实《农村五保供养工作条例》，完善五保供养配套政策，严格审批条件和程序，落实供养责任和待遇。建立五保供养标准自然增长机制。强化服务理念，优化管理服务机制和制度。大力开展模范福利院创建和提档升级活动，提高农村福利院的管理和服务水平。</w:t>
      </w:r>
    </w:p>
    <w:p>
      <w:pPr>
        <w:ind w:left="0" w:right="0" w:firstLine="560"/>
        <w:spacing w:before="450" w:after="450" w:line="312" w:lineRule="auto"/>
      </w:pPr>
      <w:r>
        <w:rPr>
          <w:rFonts w:ascii="宋体" w:hAnsi="宋体" w:eastAsia="宋体" w:cs="宋体"/>
          <w:color w:val="000"/>
          <w:sz w:val="28"/>
          <w:szCs w:val="28"/>
        </w:rPr>
        <w:t xml:space="preserve">（三）优化医疗救助制度。按照便民救急的原则，改进救助方式，采取比例救助与定额救助相结合，事后救助与事前、事中救助相结合，大病住院救助与慢性门诊救助相结合的救助方式，资助农村五保户、农村低保户和重点优抚对象参加新型农村合作医疗和城市低保对象参加医疗保险，确保参合率和参保率达到100%。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（四）完善城乡居民临时救助制度。对因病、因残、因灾等各种特殊原因造成基本生活出现暂时困难的家庭，给予非定期、非定量的临时救助，着力缓解城乡困难群众突发性、临时性生活困难。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完善城乡自然灾害救助制度。加强救灾应急机制建设，细化救灾应急预案，建立乡镇街道办事处灾情速报网络，明确灾情速报职责；制定自然灾害救助规程，规范灾害救助申报审批程序，将救灾资金纳入财政预算，确保拨付及时、专款专用；建立健全灾害救助档案，按救灾卡发放救济款物，确保因灾倒房当年恢复。</w:t>
      </w:r>
    </w:p>
    <w:p>
      <w:pPr>
        <w:ind w:left="0" w:right="0" w:firstLine="560"/>
        <w:spacing w:before="450" w:after="450" w:line="312" w:lineRule="auto"/>
      </w:pPr>
      <w:r>
        <w:rPr>
          <w:rFonts w:ascii="宋体" w:hAnsi="宋体" w:eastAsia="宋体" w:cs="宋体"/>
          <w:color w:val="000"/>
          <w:sz w:val="28"/>
          <w:szCs w:val="28"/>
        </w:rPr>
        <w:t xml:space="preserve">（六）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（七）继续实施农村困难群众危房改造工程。筹集资金、扶持200户以上住危房的农村困难群众兴建住房。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二、深入推进城乡基层民主建设，保障人民享有切实的民主权利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对新一届村委会成员进行培训。认真贯彻执行《湖北省村民委员会工作规范》，建立健全村民委员会相关制度，提高村级组织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二）推进城镇社区建设。创新城镇社会管理体制和运行机制，扎实开展“和谐社区”创建活动，充分发挥典型的示范引导辐射作用，进一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三）深化农村社区建设实验。按照科学发展观和建设社会主义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湖北省优抚事业单位规范化建设标准，加强市军休所、烈士陵园建设。大力开展“关爱老功臣”活动，动员社会力量参与和支持，切实解决优抚对象看病难、住房难和生活难问题。</w:t>
      </w:r>
    </w:p>
    <w:p>
      <w:pPr>
        <w:ind w:left="0" w:right="0" w:firstLine="560"/>
        <w:spacing w:before="450" w:after="450" w:line="312" w:lineRule="auto"/>
      </w:pPr>
      <w:r>
        <w:rPr>
          <w:rFonts w:ascii="黑体" w:hAnsi="黑体" w:eastAsia="黑体" w:cs="黑体"/>
          <w:color w:val="000000"/>
          <w:sz w:val="34"/>
          <w:szCs w:val="34"/>
          <w:b w:val="1"/>
          <w:bCs w:val="1"/>
        </w:rPr>
        <w:t xml:space="preserve">民政办工作计划篇九</w:t>
      </w:r>
    </w:p>
    <w:p>
      <w:pPr>
        <w:ind w:left="0" w:right="0" w:firstLine="560"/>
        <w:spacing w:before="450" w:after="450" w:line="312" w:lineRule="auto"/>
      </w:pPr>
      <w:r>
        <w:rPr>
          <w:rFonts w:ascii="宋体" w:hAnsi="宋体" w:eastAsia="宋体" w:cs="宋体"/>
          <w:color w:val="000"/>
          <w:sz w:val="28"/>
          <w:szCs w:val="28"/>
        </w:rPr>
        <w:t xml:space="preserve">加强源头监</w:t>
      </w:r>
    </w:p>
    <w:p>
      <w:pPr>
        <w:ind w:left="0" w:right="0" w:firstLine="560"/>
        <w:spacing w:before="450" w:after="450" w:line="312" w:lineRule="auto"/>
      </w:pPr>
      <w:r>
        <w:rPr>
          <w:rFonts w:ascii="宋体" w:hAnsi="宋体" w:eastAsia="宋体" w:cs="宋体"/>
          <w:color w:val="000"/>
          <w:sz w:val="28"/>
          <w:szCs w:val="28"/>
        </w:rPr>
        <w:t xml:space="preserve">加强源头监管严防社团腐败</w:t>
      </w:r>
    </w:p>
    <w:p>
      <w:pPr>
        <w:ind w:left="0" w:right="0" w:firstLine="560"/>
        <w:spacing w:before="450" w:after="450" w:line="312" w:lineRule="auto"/>
      </w:pPr>
      <w:r>
        <w:rPr>
          <w:rFonts w:ascii="宋体" w:hAnsi="宋体" w:eastAsia="宋体" w:cs="宋体"/>
          <w:color w:val="000"/>
          <w:sz w:val="28"/>
          <w:szCs w:val="28"/>
        </w:rPr>
        <w:t xml:space="preserve">――关于开展反腐败抓源头工作的调研报告</w:t>
      </w:r>
    </w:p>
    <w:p>
      <w:pPr>
        <w:ind w:left="0" w:right="0" w:firstLine="560"/>
        <w:spacing w:before="450" w:after="450" w:line="312" w:lineRule="auto"/>
      </w:pPr>
      <w:r>
        <w:rPr>
          <w:rFonts w:ascii="宋体" w:hAnsi="宋体" w:eastAsia="宋体" w:cs="宋体"/>
          <w:color w:val="000"/>
          <w:sz w:val="28"/>
          <w:szCs w:val="28"/>
        </w:rPr>
        <w:t xml:space="preserve">定远县民政局</w:t>
      </w:r>
    </w:p>
    <w:p>
      <w:pPr>
        <w:ind w:left="0" w:right="0" w:firstLine="560"/>
        <w:spacing w:before="450" w:after="450" w:line="312" w:lineRule="auto"/>
      </w:pPr>
      <w:r>
        <w:rPr>
          <w:rFonts w:ascii="宋体" w:hAnsi="宋体" w:eastAsia="宋体" w:cs="宋体"/>
          <w:color w:val="000"/>
          <w:sz w:val="28"/>
          <w:szCs w:val="28"/>
        </w:rPr>
        <w:t xml:space="preserve">为进一步推动从源头预防和制止腐败工作，我局围绕贯彻落实中纪委第五次全会，国务院廉政工作会议和省、市、县纪委有关会议精神，自去年以来，狠抓社团源头监管，严防利用社团搞腐败工作取得了一些成绩。对如何进一步做好社团管理，加强监督，并在着手建立长效机制方面做了一些有益的探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着社会的发展和进步，全县各类协会、学会得到了较快发展，截止今年上半年，我县已经合法登记的各类社团39个，其中以来登记18个。近年来，我们始终坚持培育发展与监督管理并重的方针，从加强领导，保障有力；培育发展，规范管理；健全法规，依法行政等方面入手，加强对民间组织的监督管理和服务，使民间组织管理工作日趋规范化、制度化，保证了民间组织的健康发展，有力地促进了全县经济发展和社会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民政部门监督管理社团的重点是帮助各社团建立健全各项内部管理制度，监督社团严格执行重大事项报告制度。同时，还要定期或不定期的检查监督社团遵纪守法的情况，特别是财政管理状况，防止在经济上出现问题，从源头上严防和制止利用社团搞腐败，确保社团管理工作沿着正确轨道前进。为此,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加大宣传教育力度。按照党的十六届三中全会提出的建立健全与社会主义市场经济体制相适应的教育、制度、监督并重。惩治和预防腐败体系的要求。我局在社团登记及日常管理中加强对社团的宣传教育，切实解决社团负责人思想不重视，认识不到位的问题，坚决克服麻痹思想，真正把源头防腐纳入社团管理的议事日程，纳入社团年审的重要内容。</w:t>
      </w:r>
    </w:p>
    <w:p>
      <w:pPr>
        <w:ind w:left="0" w:right="0" w:firstLine="560"/>
        <w:spacing w:before="450" w:after="450" w:line="312" w:lineRule="auto"/>
      </w:pPr>
      <w:r>
        <w:rPr>
          <w:rFonts w:ascii="宋体" w:hAnsi="宋体" w:eastAsia="宋体" w:cs="宋体"/>
          <w:color w:val="000"/>
          <w:sz w:val="28"/>
          <w:szCs w:val="28"/>
        </w:rPr>
        <w:t xml:space="preserve">（二）抓好建章立制。为保证社团正常、高效地开展活动，我局根据有关法律、法规及社团章程，对社团日常事务进行了管理，出台了财务制度，审计制度，重大活动管理制度等。</w:t>
      </w:r>
    </w:p>
    <w:p>
      <w:pPr>
        <w:ind w:left="0" w:right="0" w:firstLine="560"/>
        <w:spacing w:before="450" w:after="450" w:line="312" w:lineRule="auto"/>
      </w:pPr>
      <w:r>
        <w:rPr>
          <w:rFonts w:ascii="宋体" w:hAnsi="宋体" w:eastAsia="宋体" w:cs="宋体"/>
          <w:color w:val="000"/>
          <w:sz w:val="28"/>
          <w:szCs w:val="28"/>
        </w:rPr>
        <w:t xml:space="preserve">首先，建立健全财务制度。建立健全社团组织财务管理制度是做好民间组织日常财务管理工作的根本保障。财务管理的核心是加强经费管理。根据国家法律、法规、政策以及社团章程的有关规定，经费管理是对社团经费的收入与支出进行管理。社团收入项目有：政府资助，社会捐赠，会费，有偿服务费，科技成果转让费，实体上缴的税后利润等。这里重点监管两点：一是社团收费项目属于应税范围的，应按照国家有关规定使用税务票据，如部分有偿服务项目；二是社团不经同级人民政府批准，不得向社会募捐筹款。社团支出项目有：会议支出、办事机构办公费用，编印出版的书刊资料费，学术活动及处事活动支出，基本建设及固定资产支出，专职人员的工资福利支出等。财务管理的重点是加强票据管理。一是明确项目，《安徽省民间组织专用收据》是免税票据，只能按规定开政府资助、社会捐赠、会费、代收代支等四项收入，如果不严格管理，应税收入也开，政府预算内收入也开，专用票据就成了规避财经纪律的避风港，就必然产生腐败。我们已经发现有些社团利用免税票据搞小金库，如文化娱乐业协会，收取各网吧的所谓赞助费近十万元，我们予以了纠正。二要妥善保管，票据就是钱，不妥善保管后果严重。在领销的每个环节都要交接清楚，每本票据都要有其明确的去向。我们要求社团必须使用领购证，持证上岗。民政局要专人负责建登记册。三要严格缴销，社团用完的票据要到我局缴销，我局应对收据的项目金额严格审核，发现异常及时处理。</w:t>
      </w:r>
    </w:p>
    <w:p>
      <w:pPr>
        <w:ind w:left="0" w:right="0" w:firstLine="560"/>
        <w:spacing w:before="450" w:after="450" w:line="312" w:lineRule="auto"/>
      </w:pPr>
      <w:r>
        <w:rPr>
          <w:rFonts w:ascii="宋体" w:hAnsi="宋体" w:eastAsia="宋体" w:cs="宋体"/>
          <w:color w:val="000"/>
          <w:sz w:val="28"/>
          <w:szCs w:val="28"/>
        </w:rPr>
        <w:t xml:space="preserve">其次，是建立健全了审计制度。20我局对有关社团进行抽查审计，分为三类：一是成立验资，为保证社团注册资金的真实性、合法性，凡申请筹备成立的社团，均须法定的社会审（会）计机构进行验资，并出具验资报告。二是法人变更审计。社团换届或变更法定代表人之前，须由我局聘用的社会审（会）计机构对任期内财务情况进行审计，并出具审计报告。此项审计的是对社团法定代表人任期内的财务管理、经费收支、帐目建立情况进行责任审计，增加社团财务透明度，对发现的问题将视情况处理，问题严重的，移送有关部门进行法纪追究。三是专源监督审计。民政局在日常管理中发现社团财务收支或票据管理不规范或有违规违纪情况的，可适时进行专项监督审计。</w:t>
      </w:r>
    </w:p>
    <w:p>
      <w:pPr>
        <w:ind w:left="0" w:right="0" w:firstLine="560"/>
        <w:spacing w:before="450" w:after="450" w:line="312" w:lineRule="auto"/>
      </w:pPr>
      <w:r>
        <w:rPr>
          <w:rFonts w:ascii="宋体" w:hAnsi="宋体" w:eastAsia="宋体" w:cs="宋体"/>
          <w:color w:val="000"/>
          <w:sz w:val="28"/>
          <w:szCs w:val="28"/>
        </w:rPr>
        <w:t xml:space="preserve">第三，建立健全重大活动管理制度。社团重大活动，一般指社团所举行的会员代表大会，年会，学术会以及各类有较大影响的社会活动。对重大活动的管理，是法律赋予管理机关的职责。我局20下发了《社会团体重大事项报告制度》的通知。对重大活动进行管理，能够预防和制止社团的一些腐败，如操纵选举，操纵会费额度的\'通过等，对重大活动我们亲自参加了或会前发现了就能及时纠正。</w:t>
      </w:r>
    </w:p>
    <w:p>
      <w:pPr>
        <w:ind w:left="0" w:right="0" w:firstLine="560"/>
        <w:spacing w:before="450" w:after="450" w:line="312" w:lineRule="auto"/>
      </w:pPr>
      <w:r>
        <w:rPr>
          <w:rFonts w:ascii="宋体" w:hAnsi="宋体" w:eastAsia="宋体" w:cs="宋体"/>
          <w:color w:val="000"/>
          <w:sz w:val="28"/>
          <w:szCs w:val="28"/>
        </w:rPr>
        <w:t xml:space="preserve">（四）加强日常管理。首先，确定两名干部专职从事民间组织管理工作，为他们解决了办公用房，配置了空调、电脑等办公用品，为民间组织管理工作的正常进行创造了条件。其次，对这两名同志进行了专题辅导，加强业务培训，提高他们的业务素质。第三是建立健全了社团管理的各项规章制度。加强档案管理，做到每次活动都有计划，有记录，建立分类社团登记记录卡，真正做到“雁过留声”。</w:t>
      </w:r>
    </w:p>
    <w:p>
      <w:pPr>
        <w:ind w:left="0" w:right="0" w:firstLine="560"/>
        <w:spacing w:before="450" w:after="450" w:line="312" w:lineRule="auto"/>
      </w:pPr>
      <w:r>
        <w:rPr>
          <w:rFonts w:ascii="宋体" w:hAnsi="宋体" w:eastAsia="宋体" w:cs="宋体"/>
          <w:color w:val="000"/>
          <w:sz w:val="28"/>
          <w:szCs w:val="28"/>
        </w:rPr>
        <w:t xml:space="preserve">三、存在问题及建议对策</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随着社会主义市场经济的发展和政府职能的转变，各种社团象雨后春笋般涌现，民政局管理社团工作任务越来越繁重，如何从源头预防和制止社团腐败，我们进行了认真思考，并提出建议如下：</w:t>
      </w:r>
    </w:p>
    <w:p>
      <w:pPr>
        <w:ind w:left="0" w:right="0" w:firstLine="560"/>
        <w:spacing w:before="450" w:after="450" w:line="312" w:lineRule="auto"/>
      </w:pPr>
      <w:r>
        <w:rPr>
          <w:rFonts w:ascii="宋体" w:hAnsi="宋体" w:eastAsia="宋体" w:cs="宋体"/>
          <w:color w:val="000"/>
          <w:sz w:val="28"/>
          <w:szCs w:val="28"/>
        </w:rPr>
        <w:t xml:space="preserve">一、加强社团管理队伍建设。随着社团的快速发展，民政社团管理机关有不适应现象，一是人员少，二是工作量大，三是管理干部素质低。这种现状要管理好社团工作是困难的，必须加强社团管理队伍建设。</w:t>
      </w:r>
    </w:p>
    <w:p>
      <w:pPr>
        <w:ind w:left="0" w:right="0" w:firstLine="560"/>
        <w:spacing w:before="450" w:after="450" w:line="312" w:lineRule="auto"/>
      </w:pPr>
      <w:r>
        <w:rPr>
          <w:rFonts w:ascii="宋体" w:hAnsi="宋体" w:eastAsia="宋体" w:cs="宋体"/>
          <w:color w:val="000"/>
          <w:sz w:val="28"/>
          <w:szCs w:val="28"/>
        </w:rPr>
        <w:t xml:space="preserve">二、改革社团性质。我县社团多属官办或半官办的，有的只收费不服务，有的只图“会长”名，不做会长事，有的只能靠政府拨款生存没有生机，也有的是行政长官说了算，这样的社团怎能不滋生腐败。要彻底预防和制止社团腐败，必须改官办为民办，实行“民办、民管、民受益”原则。</w:t>
      </w:r>
    </w:p>
    <w:p>
      <w:pPr>
        <w:ind w:left="0" w:right="0" w:firstLine="560"/>
        <w:spacing w:before="450" w:after="450" w:line="312" w:lineRule="auto"/>
      </w:pPr>
      <w:r>
        <w:rPr>
          <w:rFonts w:ascii="宋体" w:hAnsi="宋体" w:eastAsia="宋体" w:cs="宋体"/>
          <w:color w:val="000"/>
          <w:sz w:val="28"/>
          <w:szCs w:val="28"/>
        </w:rPr>
        <w:t xml:space="preserve">三、改变社团双重管理现状。社团领导往往是业务主管单位的“一把手”，让民政监督社团，实际上变成监督这个业务主管单位的领导，这个困难可想而知，叫业务主管单位监督社团又只能是空谈。</w:t>
      </w:r>
    </w:p>
    <w:p>
      <w:pPr>
        <w:ind w:left="0" w:right="0" w:firstLine="560"/>
        <w:spacing w:before="450" w:after="450" w:line="312" w:lineRule="auto"/>
      </w:pPr>
      <w:r>
        <w:rPr>
          <w:rFonts w:ascii="宋体" w:hAnsi="宋体" w:eastAsia="宋体" w:cs="宋体"/>
          <w:color w:val="000"/>
          <w:sz w:val="28"/>
          <w:szCs w:val="28"/>
        </w:rPr>
        <w:t xml:space="preserve">四、理顺社团财务管理制度。社团因为有点钱，财政把社团的费用也纳入预算管理，也要报帐，如驾驶员协会的会费就纳入必报范围，财政还不通过民政社团管理机关直接查社团的帐，这些做法都是不妥的。民政社团管理机关是政府管理社团的唯一合法机关，社团的违法只能由民政社团管理机关去依法查处，多头管理只能造成管理混乱，对预防和制止社团腐败是不利的。</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2025-01-16T17:07:51+08:00</dcterms:created>
  <dcterms:modified xsi:type="dcterms:W3CDTF">2025-01-16T17:07:51+08:00</dcterms:modified>
</cp:coreProperties>
</file>

<file path=docProps/custom.xml><?xml version="1.0" encoding="utf-8"?>
<Properties xmlns="http://schemas.openxmlformats.org/officeDocument/2006/custom-properties" xmlns:vt="http://schemas.openxmlformats.org/officeDocument/2006/docPropsVTypes"/>
</file>