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白酒销售工作总结(实用9篇)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白酒销售工作总结篇一和各项工作。1、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白酒销售工作总结篇一</w:t>
      </w:r>
    </w:p>
    <w:p>
      <w:pPr>
        <w:ind w:left="0" w:right="0" w:firstLine="560"/>
        <w:spacing w:before="450" w:after="450" w:line="312" w:lineRule="auto"/>
      </w:pPr>
      <w:r>
        <w:rPr>
          <w:rFonts w:ascii="宋体" w:hAnsi="宋体" w:eastAsia="宋体" w:cs="宋体"/>
          <w:color w:val="000"/>
          <w:sz w:val="28"/>
          <w:szCs w:val="28"/>
        </w:rPr>
        <w:t xml:space="preserve">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白酒销售工作总结篇二</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白酒销售工作总结篇三</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积极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保障人们安全，监督gsp的执行，时刻思考公司的利益，耐心热情的做好本职工作，任劳任怨。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应对20xx年的工作，我深感职责重大。要随时保持清醒的头脑，理年的工作思路，重点要在以下几个方面狠下功夫：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白酒销售工作总结篇四</w:t>
      </w:r>
    </w:p>
    <w:p>
      <w:pPr>
        <w:ind w:left="0" w:right="0" w:firstLine="560"/>
        <w:spacing w:before="450" w:after="450" w:line="312" w:lineRule="auto"/>
      </w:pPr>
      <w:r>
        <w:rPr>
          <w:rFonts w:ascii="宋体" w:hAnsi="宋体" w:eastAsia="宋体" w:cs="宋体"/>
          <w:color w:val="000"/>
          <w:sz w:val="28"/>
          <w:szCs w:val="28"/>
        </w:rPr>
        <w:t xml:space="preserve">转瞬间，x年已将过去，我现在已是河套酒业的正式员工。回首近一年来的工作，我已渐渐融入到这个大集体之中。自x年4月份开头在办事处实习，7月份在总厂培训，至8月份安排到呼办旗县部工作，这段时间内我始终履行业务职责和义务，并在办事处领导带着下积极开展各项业务工作，现根椐近一年来的工作实践、阅历和教训，秉承实事求是的原则，回忆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力量的信任，在总厂安排销售人员去往各大办事处时将我留在呼办连续担当业务工作，并安排到旗县部担当驻武川业务员，这使我对在呼办实习期间的工作表现赐予充分的确定，让我在日后的整个工作过程中深感欣慰、倍受鼓舞，更让我布满更多的工作热忱和工作动力。我将牢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育，以及在生活上的照看。在工作上遇到困难的时候，经理睬主动与我进展良好恰当的沟通，订正我的工作思路和工作想法，以使我的业务工作能更顺当的开展。当我们针对某些事情的处抱负法上执不同看法时，他也很少以身份自居将事情直接强制执行，而是通过讲道理并联系工作实际案例让我从中明白原由，从而使我放弃固执的想法，让我削减了很多的工作弯路和工作细节失误。在生活上，部门经理主动帮我联系住房，联系取暖用的火炉子，由于武川气候较冷风又大，高经理也常常打电话嘱咐我留意生火安全，这些都对我今后的工作和生活赐予很大的帮忙。</w:t>
      </w:r>
    </w:p>
    <w:p>
      <w:pPr>
        <w:ind w:left="0" w:right="0" w:firstLine="560"/>
        <w:spacing w:before="450" w:after="450" w:line="312" w:lineRule="auto"/>
      </w:pPr>
      <w:r>
        <w:rPr>
          <w:rFonts w:ascii="宋体" w:hAnsi="宋体" w:eastAsia="宋体" w:cs="宋体"/>
          <w:color w:val="000"/>
          <w:sz w:val="28"/>
          <w:szCs w:val="28"/>
        </w:rPr>
        <w:t xml:space="preserve">1、工作敬业表现、素养修养渐渐提高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剧烈的责任感和事业心，怎样积极主动仔细的学习专业学问，工作态度要端正，要仔细负责。我作为旗县部的业务员，深深地感到肩负的重任，作为河套酒业以及呼市办事处在武川的窗口，自己的一言一行也同时代表了公司的形象。喜爱本职工作，能够正确仔细的对待每一项工作，仔细遵守劳动纪律，保证按时出勤，坚守岗位都是必需做到的！所以提高自身的素养就变的尤为重要，必需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2、销售学问、工作力量和业务水平的熬炼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当部门根本业务工作，帮助部门经理做好一些琐碎工作。为了更好的完成根本工作，我不断向领导请教、向同事学习，并从中自己摸索实践，尽量在短的时间内理清部门工作，熟识了业务流程，明确工作的程序、方向，在详细的工作中形成了一个清楚的工作思路。在8月份正式来办事处工作后，我本着“超越自我，追求完善。”这一高目标，开拓创新意识，积极圆满的完成领导安排的各项工作，并在余限的\'时间里，通过武川客户引荐和局部政府、各企事业单位的领导、职工接触洽谈，为下一步工作打好根底。由于心里对酒量的抵触，在款待时总不能游刃有余，随每次酒桌上都不断的学习酒中的文化和学问，并强制自己练酒量，在酒桌上向同事、向经理学习说话办事的方法与技巧这也是我今后的必修课，肯定要在这方面加强熬炼！</w:t>
      </w:r>
    </w:p>
    <w:p>
      <w:pPr>
        <w:ind w:left="0" w:right="0" w:firstLine="560"/>
        <w:spacing w:before="450" w:after="450" w:line="312" w:lineRule="auto"/>
      </w:pPr>
      <w:r>
        <w:rPr>
          <w:rFonts w:ascii="宋体" w:hAnsi="宋体" w:eastAsia="宋体" w:cs="宋体"/>
          <w:color w:val="000"/>
          <w:sz w:val="28"/>
          <w:szCs w:val="28"/>
        </w:rPr>
        <w:t xml:space="preserve">3、仔细、按时、高效率地完成办事处领导安排的其它工作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当的进展，以及部门之间的工作协调关系，除了做好本职工作之外，还积极协作其他同事做好工作。工作中自己时刻明白只存在上下级关系，无论是份内、份外工作都一视同仁，对领导安排的工作丝毫不马虎、怠慢，在承受任务时，一方面积极了解领导意图及需要到达的标准、要求，力争在要求的期限内提前完成，另一方面也积极考虑尽力将工作做的更加完善。并在开展工作之前做好个人工作规划，有主次的先后准时的完成各项工作，并到达预期的效果，保质保量的完成业务工作，同时在工作中学习各个方面的学问，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响都表现在脸上，当工作比拟顺当、到达个人短时间内的预期目标的时候，我的心态就会有点跳，不够稳重，有点忘乎所以。或许是刚毕业自身阅历的欠缺，做起事情来总是有点惊慌，不够稳，但刚毕业肯定不是理由，在日后的工作中我会努力克制自己的弱点，让自己更适合干这份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白酒销售工作总结篇五</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白酒销售工作总结篇六</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白酒销售工作总结篇七</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作为一个销售人员，工作业绩是最重要的。另外销售队伍的团结合作、相互帮忙、共同进退、群策群力的合作精神也很重要。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布满信念和忠诚，并且将此信念和忠诚感染和灌输给每一位同事，强化自身的工作纪律和风气，时刻将公司的利益放在首位，努力建立优质品牌的良好口碑，全力协作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目前市场上有四特酒、酒中x、x大曲、x云边、x凤、x干等白酒。其中四特酒在整个市场销售量排名第一，其次是酒中x。</w:t>
      </w:r>
    </w:p>
    <w:p>
      <w:pPr>
        <w:ind w:left="0" w:right="0" w:firstLine="560"/>
        <w:spacing w:before="450" w:after="450" w:line="312" w:lineRule="auto"/>
      </w:pPr>
      <w:r>
        <w:rPr>
          <w:rFonts w:ascii="宋体" w:hAnsi="宋体" w:eastAsia="宋体" w:cs="宋体"/>
          <w:color w:val="000"/>
          <w:sz w:val="28"/>
          <w:szCs w:val="28"/>
        </w:rPr>
        <w:t xml:space="preserve">竞品现在竭力在推举谢师宴的套餐以及散客消费的活动。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x酒的\'酒席套餐给与酒店少局部的利润，而酒中酒霸临时却没有这样的方案。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局部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承受，这需要一个过程。在这过程中，不仅是需要产品的质量，口感；而更是需要更多的促销力度，宣传广告和不断转变的营销模式和销售技巧。</w:t>
      </w:r>
    </w:p>
    <w:p>
      <w:pPr>
        <w:ind w:left="0" w:right="0" w:firstLine="560"/>
        <w:spacing w:before="450" w:after="450" w:line="312" w:lineRule="auto"/>
      </w:pPr>
      <w:r>
        <w:rPr>
          <w:rFonts w:ascii="宋体" w:hAnsi="宋体" w:eastAsia="宋体" w:cs="宋体"/>
          <w:color w:val="000"/>
          <w:sz w:val="28"/>
          <w:szCs w:val="28"/>
        </w:rPr>
        <w:t xml:space="preserve">连续自我增值、不断扩大学问面，尤其是产品学问。努力开拓新的网点，维护好已存在的客户。依据市场的行情，思索相应的促销方案。竭力做好公司领导交办的每一件事。把这份工作当成自己的事业来做，努力，在努力。流汗怕什么，太阳晒又有什么关系呢？关键是在不久的将来我信任付出总会有回报的，我也信任我会做的很好，我更信任古井贡酒终有一天会在这个市场做老大的。</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白酒销售工作总结篇八</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167万元，完成年计划300万元的52%，比去年同期增长126%，回款率为100%；低档酒占总销售额的41%，比去年同期降低5个百分点；中档酒占总销售额的28%，比去年同期增多2个百分点；高档酒占总销售额的31%，比去年同期增多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升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健全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是由于我从事销售工作时间较短，缺乏营销工作的知识、经验和技巧，使得有些方面的工作做的不到位。鉴于此，我准备在下半年的工作中从以下几个方面入手，尽快提升自身业务能力，做好各项工作，保证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首先是抽时间通过各种渠道去学习营销方面（尤其是白酒营销方面）的知识，学习一些成功营销案例和前沿的营销方法，使自己的营销工作有一定的知识支撑。其第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健全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目前网络和消费者群体的同时，充分拓展销售网络和挖掘潜在的消费者群体。凡是遇到经销商发火的时候肯定要皮厚，听他抱怨，先不能解释原因，他在气头上，就是想发火，那就让他发，此时再委屈也要忍受。等他心平气和的时候再给他解释原因，让他明白，刚才的火不应该发，让他心里感到内疚。遇到经销商不能理解的事情，肯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白酒销售工作总结篇九</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2025-01-17T03:54:27+08:00</dcterms:created>
  <dcterms:modified xsi:type="dcterms:W3CDTF">2025-01-17T03:54:27+08:00</dcterms:modified>
</cp:coreProperties>
</file>

<file path=docProps/custom.xml><?xml version="1.0" encoding="utf-8"?>
<Properties xmlns="http://schemas.openxmlformats.org/officeDocument/2006/custom-properties" xmlns:vt="http://schemas.openxmlformats.org/officeDocument/2006/docPropsVTypes"/>
</file>